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A1" w:rsidRPr="00B13668" w:rsidRDefault="00BD41A1" w:rsidP="00BD41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0"/>
          <w:szCs w:val="28"/>
          <w:lang w:eastAsia="zh-CN" w:bidi="hi-IN"/>
        </w:rPr>
      </w:pPr>
    </w:p>
    <w:p w:rsidR="00BD41A1" w:rsidRPr="00B13668" w:rsidRDefault="00BD41A1" w:rsidP="00BD41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B13668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ГОСУДАРСТВЕННОЕ КАЗЕННОЕ ОБЩЕОБРАЗОВАТЕЛЬНОЕ УЧРЕЖДЕНИЕ</w:t>
      </w:r>
    </w:p>
    <w:p w:rsidR="00BD41A1" w:rsidRPr="00B13668" w:rsidRDefault="00BD41A1" w:rsidP="00BD41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Mangal"/>
          <w:b/>
          <w:kern w:val="2"/>
          <w:sz w:val="24"/>
          <w:szCs w:val="24"/>
          <w:lang w:eastAsia="zh-CN" w:bidi="hi-IN"/>
        </w:rPr>
      </w:pPr>
      <w:r w:rsidRPr="00B13668">
        <w:rPr>
          <w:rFonts w:ascii="Times New Roman" w:hAnsi="Times New Roman" w:cs="Mangal"/>
          <w:b/>
          <w:kern w:val="2"/>
          <w:sz w:val="24"/>
          <w:szCs w:val="24"/>
          <w:lang w:eastAsia="zh-CN" w:bidi="hi-IN"/>
        </w:rPr>
        <w:t>"ВОЛГОГРАДСКАЯ ШКОЛА – ИНТЕРНАТ № 4"</w:t>
      </w:r>
    </w:p>
    <w:p w:rsidR="00BD41A1" w:rsidRPr="00B13668" w:rsidRDefault="00BD41A1" w:rsidP="00BD41A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457" w:type="dxa"/>
        <w:jc w:val="center"/>
        <w:tblLook w:val="01E0"/>
      </w:tblPr>
      <w:tblGrid>
        <w:gridCol w:w="3795"/>
        <w:gridCol w:w="3260"/>
        <w:gridCol w:w="3402"/>
      </w:tblGrid>
      <w:tr w:rsidR="00BD41A1" w:rsidRPr="00B13668" w:rsidTr="00B13668">
        <w:trPr>
          <w:jc w:val="center"/>
        </w:trPr>
        <w:tc>
          <w:tcPr>
            <w:tcW w:w="3795" w:type="dxa"/>
          </w:tcPr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«РАССМОТРЕНО»</w:t>
            </w:r>
          </w:p>
          <w:p w:rsidR="00BD41A1" w:rsidRDefault="00E811DA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 МС</w:t>
            </w:r>
            <w:r w:rsidR="0056794B">
              <w:rPr>
                <w:rFonts w:ascii="Times New Roman" w:hAnsi="Times New Roman"/>
                <w:sz w:val="24"/>
                <w:szCs w:val="24"/>
                <w:lang w:eastAsia="ru-RU"/>
              </w:rPr>
              <w:t>________</w:t>
            </w:r>
          </w:p>
          <w:p w:rsidR="0056794B" w:rsidRPr="00B13668" w:rsidRDefault="0056794B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:rsidR="00BD41A1" w:rsidRPr="00B13668" w:rsidRDefault="00F56B96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</w:t>
            </w:r>
            <w:r w:rsidR="0056794B">
              <w:rPr>
                <w:rFonts w:ascii="Times New Roman" w:hAnsi="Times New Roman"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="005679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 </w:t>
            </w: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МС</w:t>
            </w:r>
          </w:p>
          <w:p w:rsidR="00BD41A1" w:rsidRPr="00B13668" w:rsidRDefault="00E811DA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__________/Н.Г. Аксенова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BD41A1" w:rsidRPr="00B13668" w:rsidRDefault="00BD41A1" w:rsidP="00B13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«СОГЛАСОВАНО»</w:t>
            </w: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BD41A1" w:rsidRPr="00B13668" w:rsidRDefault="00E811DA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________/Н.Г. Аксенова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BD41A1" w:rsidRPr="00B13668" w:rsidRDefault="00F56B96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«___» __________ 20</w:t>
            </w:r>
            <w:r w:rsidR="0056794B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02" w:type="dxa"/>
          </w:tcPr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«У Т В Е Р Ж Д А Ю»</w:t>
            </w:r>
          </w:p>
          <w:p w:rsidR="00BD41A1" w:rsidRPr="00B13668" w:rsidRDefault="00BD41A1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ГКОУ "Волгогра</w:t>
            </w: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ская школа-интернат № 4"</w:t>
            </w:r>
          </w:p>
          <w:p w:rsidR="00BD41A1" w:rsidRPr="00B13668" w:rsidRDefault="00E811DA" w:rsidP="00B13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__________/Е.Е.Кузнецова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BD41A1" w:rsidRPr="00B13668" w:rsidRDefault="00E811DA" w:rsidP="00B13668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«___» ________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6794B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 w:rsidR="00BD41A1" w:rsidRPr="00B13668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D41A1" w:rsidRPr="00B13668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val="en-US" w:eastAsia="ru-RU"/>
        </w:rPr>
      </w:pPr>
      <w:r w:rsidRPr="00B13668">
        <w:rPr>
          <w:rFonts w:ascii="Times New Roman" w:hAnsi="Times New Roman"/>
          <w:sz w:val="28"/>
          <w:szCs w:val="28"/>
          <w:lang w:eastAsia="ru-RU"/>
        </w:rPr>
        <w:tab/>
      </w:r>
    </w:p>
    <w:p w:rsidR="00BD41A1" w:rsidRPr="00B13668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val="en-US" w:eastAsia="ru-RU"/>
        </w:rPr>
      </w:pPr>
    </w:p>
    <w:p w:rsidR="00BD41A1" w:rsidRPr="00B13668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val="en-US" w:eastAsia="ru-RU"/>
        </w:rPr>
      </w:pPr>
    </w:p>
    <w:p w:rsidR="00BD41A1" w:rsidRPr="00B13668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val="en-US" w:eastAsia="ru-RU"/>
        </w:rPr>
      </w:pPr>
    </w:p>
    <w:p w:rsidR="00BD41A1" w:rsidRPr="00B13668" w:rsidRDefault="00BD41A1" w:rsidP="00BD41A1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  <w:lang w:val="en-US" w:eastAsia="ru-RU"/>
        </w:rPr>
      </w:pPr>
    </w:p>
    <w:p w:rsidR="00BD41A1" w:rsidRPr="00B13668" w:rsidRDefault="00BD41A1" w:rsidP="00BD41A1">
      <w:pPr>
        <w:tabs>
          <w:tab w:val="left" w:pos="271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D41A1" w:rsidRPr="008B68A6" w:rsidRDefault="00F56B96" w:rsidP="008B68A6">
      <w:pPr>
        <w:tabs>
          <w:tab w:val="left" w:pos="3195"/>
          <w:tab w:val="left" w:pos="3930"/>
          <w:tab w:val="center" w:pos="5102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8B68A6">
        <w:rPr>
          <w:rFonts w:ascii="Times New Roman" w:hAnsi="Times New Roman"/>
          <w:sz w:val="28"/>
          <w:szCs w:val="28"/>
          <w:lang w:eastAsia="ru-RU"/>
        </w:rPr>
        <w:tab/>
      </w:r>
      <w:r w:rsidRPr="008B68A6">
        <w:rPr>
          <w:rFonts w:ascii="Times New Roman" w:hAnsi="Times New Roman"/>
          <w:sz w:val="28"/>
          <w:szCs w:val="28"/>
          <w:lang w:eastAsia="ru-RU"/>
        </w:rPr>
        <w:tab/>
      </w:r>
    </w:p>
    <w:p w:rsidR="008B68A6" w:rsidRPr="008B68A6" w:rsidRDefault="008B68A6" w:rsidP="008B68A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B68A6">
        <w:rPr>
          <w:rFonts w:ascii="Times New Roman" w:hAnsi="Times New Roman"/>
          <w:b/>
          <w:sz w:val="28"/>
        </w:rPr>
        <w:t>РАБОЧАЯ ПРОГРАММА УЧЕБНОГО ПРЕДМЕТА</w:t>
      </w:r>
    </w:p>
    <w:p w:rsidR="008B68A6" w:rsidRPr="008B68A6" w:rsidRDefault="008B68A6" w:rsidP="008B6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68A6">
        <w:rPr>
          <w:rFonts w:ascii="Times New Roman" w:hAnsi="Times New Roman"/>
          <w:b/>
          <w:sz w:val="28"/>
        </w:rPr>
        <w:t>«</w:t>
      </w:r>
      <w:r w:rsidRPr="008B68A6">
        <w:rPr>
          <w:rFonts w:ascii="Times New Roman" w:hAnsi="Times New Roman"/>
          <w:b/>
          <w:sz w:val="28"/>
          <w:szCs w:val="28"/>
          <w:lang w:eastAsia="ru-RU"/>
        </w:rPr>
        <w:t>ОКРУЖАЮЩИЙ ПРИРОДНЫЙ МИР</w:t>
      </w:r>
      <w:r w:rsidRPr="008B68A6">
        <w:rPr>
          <w:rFonts w:ascii="Times New Roman" w:hAnsi="Times New Roman"/>
          <w:b/>
          <w:sz w:val="28"/>
          <w:szCs w:val="28"/>
        </w:rPr>
        <w:t>»</w:t>
      </w:r>
    </w:p>
    <w:p w:rsidR="008B68A6" w:rsidRPr="008B68A6" w:rsidRDefault="008B68A6" w:rsidP="008B68A6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8B68A6">
        <w:rPr>
          <w:rFonts w:ascii="Times New Roman" w:hAnsi="Times New Roman"/>
          <w:sz w:val="28"/>
        </w:rPr>
        <w:t xml:space="preserve">для </w:t>
      </w:r>
      <w:r w:rsidR="00CC0D09">
        <w:rPr>
          <w:rFonts w:ascii="Times New Roman" w:hAnsi="Times New Roman"/>
          <w:sz w:val="28"/>
          <w:lang w:val="en-US"/>
        </w:rPr>
        <w:t>7</w:t>
      </w:r>
      <w:r w:rsidRPr="008B68A6">
        <w:rPr>
          <w:rFonts w:ascii="Times New Roman" w:hAnsi="Times New Roman"/>
          <w:sz w:val="28"/>
        </w:rPr>
        <w:t xml:space="preserve"> «Б» класса</w:t>
      </w:r>
    </w:p>
    <w:p w:rsidR="008B68A6" w:rsidRPr="008B68A6" w:rsidRDefault="008B68A6" w:rsidP="008B68A6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8B68A6">
        <w:rPr>
          <w:rFonts w:ascii="Times New Roman" w:hAnsi="Times New Roman"/>
          <w:b/>
          <w:sz w:val="28"/>
        </w:rPr>
        <w:t>Краснощеченко Анны Сергеевны</w:t>
      </w:r>
    </w:p>
    <w:p w:rsidR="008B68A6" w:rsidRPr="008B68A6" w:rsidRDefault="008B68A6" w:rsidP="008B68A6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8B68A6">
        <w:rPr>
          <w:rFonts w:ascii="Times New Roman" w:hAnsi="Times New Roman"/>
          <w:sz w:val="28"/>
        </w:rPr>
        <w:t>2023– 2024 учебный год</w:t>
      </w:r>
    </w:p>
    <w:p w:rsidR="008B68A6" w:rsidRPr="008B68A6" w:rsidRDefault="008B68A6" w:rsidP="008B68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68A6">
        <w:rPr>
          <w:rFonts w:ascii="Times New Roman" w:hAnsi="Times New Roman"/>
          <w:sz w:val="28"/>
          <w:szCs w:val="28"/>
        </w:rPr>
        <w:t xml:space="preserve">(индивидуальное обучение). </w:t>
      </w:r>
    </w:p>
    <w:p w:rsidR="008B68A6" w:rsidRPr="008B68A6" w:rsidRDefault="008B68A6" w:rsidP="008B68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68A6">
        <w:rPr>
          <w:rFonts w:ascii="Times New Roman" w:hAnsi="Times New Roman"/>
          <w:sz w:val="28"/>
          <w:szCs w:val="28"/>
        </w:rPr>
        <w:t>Обучающийся: Каргин Павел</w:t>
      </w:r>
    </w:p>
    <w:p w:rsidR="008B68A6" w:rsidRDefault="008B68A6" w:rsidP="008B68A6">
      <w:pPr>
        <w:jc w:val="center"/>
      </w:pPr>
    </w:p>
    <w:p w:rsidR="008B68A6" w:rsidRDefault="008B68A6" w:rsidP="00B13668">
      <w:pPr>
        <w:tabs>
          <w:tab w:val="left" w:pos="3405"/>
          <w:tab w:val="center" w:pos="5102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40EE" w:rsidRPr="00B13668" w:rsidRDefault="00A440EE" w:rsidP="00B13668">
      <w:pPr>
        <w:tabs>
          <w:tab w:val="left" w:pos="3405"/>
          <w:tab w:val="center" w:pos="5102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11DA" w:rsidRDefault="00E811DA" w:rsidP="00A93B97">
      <w:pPr>
        <w:spacing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1DA" w:rsidRDefault="00E811DA" w:rsidP="00A93B97">
      <w:pPr>
        <w:spacing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1DA" w:rsidRDefault="00E811DA" w:rsidP="00A93B97">
      <w:pPr>
        <w:spacing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1DA" w:rsidRDefault="00E811DA" w:rsidP="00A93B97">
      <w:pPr>
        <w:spacing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1DA" w:rsidRDefault="00E811DA" w:rsidP="00A93B97">
      <w:pPr>
        <w:spacing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1DA" w:rsidRDefault="00E811DA" w:rsidP="008B68A6">
      <w:pPr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811DA" w:rsidRDefault="00E811DA" w:rsidP="000425F8">
      <w:pPr>
        <w:spacing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0425F8" w:rsidRDefault="000425F8" w:rsidP="0056794B">
      <w:pPr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811DA" w:rsidRDefault="00E811DA" w:rsidP="00A93B97">
      <w:pPr>
        <w:spacing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11DA" w:rsidRPr="000425F8" w:rsidRDefault="00F56B96" w:rsidP="00A93B97">
      <w:pPr>
        <w:spacing w:line="240" w:lineRule="auto"/>
        <w:ind w:left="108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Волгоград, 202</w:t>
      </w:r>
      <w:r w:rsidR="00327B70">
        <w:rPr>
          <w:rFonts w:ascii="Times New Roman" w:hAnsi="Times New Roman"/>
          <w:sz w:val="28"/>
          <w:szCs w:val="28"/>
          <w:lang w:eastAsia="ru-RU"/>
        </w:rPr>
        <w:t>3</w:t>
      </w:r>
    </w:p>
    <w:p w:rsidR="0040719B" w:rsidRDefault="00A93B97" w:rsidP="00042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3B97"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327B70" w:rsidRDefault="00327B70" w:rsidP="00042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7B70" w:rsidRPr="00327B70" w:rsidRDefault="00327B70" w:rsidP="00327B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97096">
        <w:rPr>
          <w:rFonts w:ascii="Times New Roman" w:hAnsi="Times New Roman"/>
          <w:color w:val="000000"/>
          <w:sz w:val="28"/>
          <w:szCs w:val="28"/>
          <w:lang w:eastAsia="ru-RU"/>
        </w:rPr>
        <w:t>Рабочая программа учебного предмета «</w:t>
      </w:r>
      <w:r w:rsidRPr="00327B70">
        <w:rPr>
          <w:rFonts w:ascii="Times New Roman" w:hAnsi="Times New Roman"/>
          <w:bCs/>
          <w:sz w:val="28"/>
          <w:szCs w:val="28"/>
          <w:lang w:eastAsia="ru-RU"/>
        </w:rPr>
        <w:t>окружающий природный мир</w:t>
      </w:r>
      <w:r w:rsidRPr="00597096">
        <w:rPr>
          <w:rFonts w:ascii="Times New Roman" w:hAnsi="Times New Roman"/>
          <w:color w:val="000000"/>
          <w:sz w:val="28"/>
          <w:szCs w:val="28"/>
          <w:lang w:eastAsia="ru-RU"/>
        </w:rPr>
        <w:t>» составл</w:t>
      </w:r>
      <w:r w:rsidRPr="0059709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97096">
        <w:rPr>
          <w:rFonts w:ascii="Times New Roman" w:hAnsi="Times New Roman"/>
          <w:color w:val="000000"/>
          <w:sz w:val="28"/>
          <w:szCs w:val="28"/>
          <w:lang w:eastAsia="ru-RU"/>
        </w:rPr>
        <w:t>на на основании</w:t>
      </w:r>
      <w:r w:rsidRPr="00597096">
        <w:rPr>
          <w:rFonts w:ascii="Times New Roman" w:hAnsi="Times New Roman"/>
          <w:sz w:val="28"/>
          <w:szCs w:val="28"/>
          <w:lang w:eastAsia="ru-RU"/>
        </w:rPr>
        <w:t xml:space="preserve"> следующих нормативно – правовых документов: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года №273-ФЗ «Об образовании в Российской Федерации» (с изменениями и дополнениями);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(Минобрнауки России) от 19.12.1014 г. № 1599 «Об утверждении федерального государственного образовательного стандарта обучающихся с умственной отст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лостью (интеллектуальными нарушениями);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(Минобрнауки России) от 19.12.1014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здоровья;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АООП образования обучающихся с умственной отсталостью (инте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лектуальными нарушениями) 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ставленная на основе федеральных требований (ФГОС и ФАООП), рассмотрена на заседании педагогического совета от 28.08.2023 года № 1, утверждена прик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зом директора от 01.09.2023 г. № …;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АООП образования обучающихся с нарушениями опорно-двигательного аппарата с УО 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смотрена на заседании педагогического совета от 28.08.2023 года № 1, утвержд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на приказом директора от 01.09.2023 г. № …;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АООП образования обучающихся с расстройствами аутистического спектра с УОГКОУ 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Волгоградская школа – интернат №4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 рассмотрена на зас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дании педагогического совета от 28.08.2023 года № 1, утверждена приказом 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ректора от 01.09.2023 г. № …;</w:t>
      </w:r>
    </w:p>
    <w:p w:rsidR="00327B70" w:rsidRDefault="00327B70" w:rsidP="00327B7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Главного государственного санитарного врача Российской Федерации от 28.09.2020 года № 28 (зарегистрирован Минюстом России 18.12.2020 года № 61573) «Об утверждении санитарных правил СП 2.4.3648-20 «Санитарно-эпидемиологические требования к организациям воспитания и об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чения, отдыха и оздоровления детей и молодежи»,</w:t>
      </w:r>
    </w:p>
    <w:p w:rsidR="00327B70" w:rsidRDefault="00327B70" w:rsidP="00327B7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Постановление Главного государственного санитарного врача Российской Федерации от 28.01.2021 года № 2 (</w:t>
      </w:r>
      <w:proofErr w:type="gramStart"/>
      <w:r>
        <w:rPr>
          <w:rFonts w:ascii="Times New Roman" w:hAnsi="Times New Roman"/>
          <w:sz w:val="28"/>
          <w:szCs w:val="28"/>
        </w:rPr>
        <w:t>зарегистрирован</w:t>
      </w:r>
      <w:proofErr w:type="gramEnd"/>
      <w:r>
        <w:rPr>
          <w:rFonts w:ascii="Times New Roman" w:hAnsi="Times New Roman"/>
          <w:sz w:val="28"/>
          <w:szCs w:val="28"/>
        </w:rPr>
        <w:t xml:space="preserve"> Минюстом России 29.01.2021  года № 62296)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327B70" w:rsidRDefault="00327B70" w:rsidP="00327B70">
      <w:pPr>
        <w:pStyle w:val="a7"/>
        <w:numPr>
          <w:ilvl w:val="0"/>
          <w:numId w:val="11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России) от 22.03.2021 г № 115 « Об утверждении Порядка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и осуществления образовательной деятельности по основным общеобразов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тельным программам – образовательным программам начального общего, 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ного общего и среднего общего образования»;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России) от 11.02.2022 г. № 69 «О внесении изменений в Порядок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 и осуществления образовательной деятельности по основным общео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разовательным программам – образовательным программам начального общего, основного общего и среднего общего образования» утвержденный Приказом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нистерства Просвещения Российской Федерации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России) от 22.03.2021 г № 115;</w:t>
      </w:r>
    </w:p>
    <w:p w:rsidR="00327B70" w:rsidRDefault="00327B70" w:rsidP="00327B7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Приказ Министерства образования Российской Федерации от 10.04.2002 № 29/2065-п «Об утверждении учебных планов специальных (коррекционных) образовательных учреждений для обучающихся, воспита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ников в отклонении в развитии»;</w:t>
      </w:r>
    </w:p>
    <w:p w:rsidR="00327B70" w:rsidRDefault="00327B70" w:rsidP="00327B7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Письмо Министерства образования и науки Российской Федерации от 11.08.2016 № ВК-1788/07  «Рекомендации Минобрнауки России об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низации образования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альными нарушениями)»;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учреждения;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Нормативные документы Комитета образования, науки и молодежной политики Волгоградской области; 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планы на 2023-2024 учебный год;</w:t>
      </w:r>
    </w:p>
    <w:p w:rsidR="00327B70" w:rsidRDefault="00327B70" w:rsidP="00327B70">
      <w:pPr>
        <w:pStyle w:val="a7"/>
        <w:numPr>
          <w:ilvl w:val="0"/>
          <w:numId w:val="11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Локальные акты учреждения.</w:t>
      </w:r>
    </w:p>
    <w:p w:rsidR="00A93B97" w:rsidRPr="00540EEE" w:rsidRDefault="00A93B97" w:rsidP="00A93B97">
      <w:pPr>
        <w:rPr>
          <w:rFonts w:ascii="Times New Roman" w:eastAsia="Calibri" w:hAnsi="Times New Roman"/>
          <w:sz w:val="28"/>
          <w:szCs w:val="28"/>
        </w:rPr>
      </w:pPr>
    </w:p>
    <w:p w:rsidR="00A93B97" w:rsidRDefault="00A93B97" w:rsidP="00A93B97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B2668" w:rsidRDefault="006B2668" w:rsidP="00A93B97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93B97" w:rsidRPr="00A93B97" w:rsidRDefault="00A93B97" w:rsidP="00A93B97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A93B97">
        <w:rPr>
          <w:rFonts w:ascii="Times New Roman" w:hAnsi="Times New Roman"/>
          <w:sz w:val="28"/>
          <w:szCs w:val="28"/>
          <w:lang w:eastAsia="ar-SA"/>
        </w:rPr>
        <w:lastRenderedPageBreak/>
        <w:t>Важным аспектом обучения детей с умеренной, тяжелой, глубокой умс</w:t>
      </w:r>
      <w:r w:rsidRPr="00A93B97">
        <w:rPr>
          <w:rFonts w:ascii="Times New Roman" w:hAnsi="Times New Roman"/>
          <w:sz w:val="28"/>
          <w:szCs w:val="28"/>
          <w:lang w:eastAsia="ar-SA"/>
        </w:rPr>
        <w:t>т</w:t>
      </w:r>
      <w:r w:rsidRPr="00A93B97">
        <w:rPr>
          <w:rFonts w:ascii="Times New Roman" w:hAnsi="Times New Roman"/>
          <w:sz w:val="28"/>
          <w:szCs w:val="28"/>
          <w:lang w:eastAsia="ar-SA"/>
        </w:rPr>
        <w:t>венной отсталостью и с ТМНР является расширение представлений об окружа</w:t>
      </w:r>
      <w:r w:rsidRPr="00A93B97">
        <w:rPr>
          <w:rFonts w:ascii="Times New Roman" w:hAnsi="Times New Roman"/>
          <w:sz w:val="28"/>
          <w:szCs w:val="28"/>
          <w:lang w:eastAsia="ar-SA"/>
        </w:rPr>
        <w:t>ю</w:t>
      </w:r>
      <w:r w:rsidRPr="00A93B97">
        <w:rPr>
          <w:rFonts w:ascii="Times New Roman" w:hAnsi="Times New Roman"/>
          <w:sz w:val="28"/>
          <w:szCs w:val="28"/>
          <w:lang w:eastAsia="ar-SA"/>
        </w:rPr>
        <w:t>щем природном мире. Подобранный программный материал по предмету «Окр</w:t>
      </w:r>
      <w:r w:rsidRPr="00A93B97">
        <w:rPr>
          <w:rFonts w:ascii="Times New Roman" w:hAnsi="Times New Roman"/>
          <w:sz w:val="28"/>
          <w:szCs w:val="28"/>
          <w:lang w:eastAsia="ar-SA"/>
        </w:rPr>
        <w:t>у</w:t>
      </w:r>
      <w:r w:rsidRPr="00A93B97">
        <w:rPr>
          <w:rFonts w:ascii="Times New Roman" w:hAnsi="Times New Roman"/>
          <w:sz w:val="28"/>
          <w:szCs w:val="28"/>
          <w:lang w:eastAsia="ar-SA"/>
        </w:rPr>
        <w:t>жающий природный мир» рассчитан на формирование у обучающихся предста</w:t>
      </w:r>
      <w:r w:rsidRPr="00A93B97">
        <w:rPr>
          <w:rFonts w:ascii="Times New Roman" w:hAnsi="Times New Roman"/>
          <w:sz w:val="28"/>
          <w:szCs w:val="28"/>
          <w:lang w:eastAsia="ar-SA"/>
        </w:rPr>
        <w:t>в</w:t>
      </w:r>
      <w:r w:rsidRPr="00A93B97">
        <w:rPr>
          <w:rFonts w:ascii="Times New Roman" w:hAnsi="Times New Roman"/>
          <w:sz w:val="28"/>
          <w:szCs w:val="28"/>
          <w:lang w:eastAsia="ar-SA"/>
        </w:rPr>
        <w:t>лений о природе, её многообразии, о взаимосвязи живой, неживой природы и ч</w:t>
      </w:r>
      <w:r w:rsidRPr="00A93B97">
        <w:rPr>
          <w:rFonts w:ascii="Times New Roman" w:hAnsi="Times New Roman"/>
          <w:sz w:val="28"/>
          <w:szCs w:val="28"/>
          <w:lang w:eastAsia="ar-SA"/>
        </w:rPr>
        <w:t>е</w:t>
      </w:r>
      <w:r w:rsidRPr="00A93B97">
        <w:rPr>
          <w:rFonts w:ascii="Times New Roman" w:hAnsi="Times New Roman"/>
          <w:sz w:val="28"/>
          <w:szCs w:val="28"/>
          <w:lang w:eastAsia="ar-SA"/>
        </w:rPr>
        <w:t>ловека.</w:t>
      </w:r>
    </w:p>
    <w:p w:rsidR="00A93B97" w:rsidRPr="00A93B97" w:rsidRDefault="00A93B97" w:rsidP="00A93B97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A93B97">
        <w:rPr>
          <w:rFonts w:ascii="Times New Roman" w:hAnsi="Times New Roman"/>
          <w:sz w:val="28"/>
          <w:szCs w:val="28"/>
          <w:lang w:eastAsia="ar-SA"/>
        </w:rPr>
        <w:t xml:space="preserve">Цель обучения – формирование представлений о живой и неживой природе, о взаимодействии человека с природой, бережного отношения к природе. </w:t>
      </w:r>
    </w:p>
    <w:p w:rsidR="00A93B97" w:rsidRPr="00A93B97" w:rsidRDefault="00A93B97" w:rsidP="00A93B97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A93B97">
        <w:rPr>
          <w:rFonts w:ascii="Times New Roman" w:hAnsi="Times New Roman"/>
          <w:sz w:val="28"/>
          <w:szCs w:val="28"/>
          <w:lang w:eastAsia="ar-SA"/>
        </w:rPr>
        <w:t>Основными задачами программы являются: формирование представлений об объект</w:t>
      </w:r>
      <w:r>
        <w:rPr>
          <w:rFonts w:ascii="Times New Roman" w:hAnsi="Times New Roman"/>
          <w:sz w:val="28"/>
          <w:szCs w:val="28"/>
          <w:lang w:eastAsia="ar-SA"/>
        </w:rPr>
        <w:t xml:space="preserve">ах и явлениях неживой природы, </w:t>
      </w:r>
      <w:r w:rsidRPr="00A93B97">
        <w:rPr>
          <w:rFonts w:ascii="Times New Roman" w:hAnsi="Times New Roman"/>
          <w:sz w:val="28"/>
          <w:szCs w:val="28"/>
          <w:lang w:eastAsia="ar-SA"/>
        </w:rPr>
        <w:t>формирование временных представлений, формирование представлений о растительном и животном мире. Программа представлена следующими разделами: «Растительный мир», «Животный мир», «Временные представления», «Объекты неживой природы».</w:t>
      </w:r>
    </w:p>
    <w:p w:rsidR="00A93B97" w:rsidRPr="00A93B97" w:rsidRDefault="00A93B97" w:rsidP="00A93B97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A93B97">
        <w:rPr>
          <w:rFonts w:ascii="Times New Roman" w:hAnsi="Times New Roman"/>
          <w:sz w:val="28"/>
          <w:szCs w:val="28"/>
          <w:lang w:eastAsia="ar-SA"/>
        </w:rPr>
        <w:t>В процессе формирования представлений о неживой природе ребенок получает знания о явлениях природы</w:t>
      </w:r>
      <w:r>
        <w:rPr>
          <w:rFonts w:ascii="Times New Roman" w:hAnsi="Times New Roman"/>
          <w:sz w:val="28"/>
          <w:szCs w:val="28"/>
          <w:lang w:eastAsia="ar-SA"/>
        </w:rPr>
        <w:t xml:space="preserve"> (снег, дождь, туман и др.), о </w:t>
      </w:r>
      <w:r w:rsidRPr="00A93B97">
        <w:rPr>
          <w:rFonts w:ascii="Times New Roman" w:hAnsi="Times New Roman"/>
          <w:sz w:val="28"/>
          <w:szCs w:val="28"/>
          <w:lang w:eastAsia="ar-SA"/>
        </w:rPr>
        <w:t>цикличности в природе –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Внимание ребенка обращается на связь живой и неживой природы: растения и животные приспосабливаются к изменяющимся условиям среды, ветер переносит семена растений и др. Наблюдая за трудом взрослых по уходу за домашними животными и растениями, ребенок учится выполнять доступные действия</w:t>
      </w:r>
      <w:r w:rsidRPr="00A93B97">
        <w:rPr>
          <w:rFonts w:ascii="Times New Roman" w:hAnsi="Times New Roman"/>
          <w:iCs/>
          <w:sz w:val="28"/>
          <w:szCs w:val="28"/>
          <w:lang w:eastAsia="ar-SA"/>
        </w:rPr>
        <w:t>: посадка, полив, уход за расте</w:t>
      </w:r>
      <w:r w:rsidRPr="00A93B97">
        <w:rPr>
          <w:rFonts w:ascii="Times New Roman" w:hAnsi="Times New Roman"/>
          <w:iCs/>
          <w:sz w:val="28"/>
          <w:szCs w:val="28"/>
          <w:lang w:eastAsia="ar-SA"/>
        </w:rPr>
        <w:softHyphen/>
        <w:t xml:space="preserve">ниями, кормление аквариумных рыбок, животных и др. </w:t>
      </w:r>
      <w:r w:rsidRPr="00A93B97">
        <w:rPr>
          <w:rFonts w:ascii="Times New Roman" w:hAnsi="Times New Roman"/>
          <w:sz w:val="28"/>
          <w:szCs w:val="28"/>
          <w:lang w:eastAsia="ar-SA"/>
        </w:rPr>
        <w:t>Особое внимание уделяется воспитанию любви к природе, бережному и гуманному отношению к ней.</w:t>
      </w:r>
    </w:p>
    <w:p w:rsidR="00A93B97" w:rsidRPr="00A93B97" w:rsidRDefault="00A93B97" w:rsidP="00A93B97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A93B97">
        <w:rPr>
          <w:rFonts w:ascii="Times New Roman" w:hAnsi="Times New Roman"/>
          <w:sz w:val="28"/>
          <w:szCs w:val="28"/>
          <w:lang w:eastAsia="ar-SA"/>
        </w:rPr>
        <w:t xml:space="preserve">Формирование представлений должно происходить по принципу «от частного к общему». Сначала ребенок знакомится с конкретным объектом, например, гриб: его строением, местом, где растет, учится узнавать этот объект </w:t>
      </w:r>
      <w:r w:rsidRPr="00A93B97">
        <w:rPr>
          <w:rFonts w:ascii="Times New Roman" w:hAnsi="Times New Roman"/>
          <w:sz w:val="28"/>
          <w:szCs w:val="28"/>
          <w:lang w:eastAsia="ar-SA"/>
        </w:rPr>
        <w:lastRenderedPageBreak/>
        <w:t>среди нескольких предложенных объектов (кружка, гриб, мяч). Затем ребенок знакомится с разными грибами (белый, подосиновик, мухомор), учится их различать, объединять в группы (съедобные / несъедобные грибы). Ребенок получает представление о значении грибов в природе и жизни человека, о способах их переработки (варка, жарка, засол, консервирование). Формирование представления о грибах предполагает постановку следующих задач в СИПР: узнавание гриба, различение частей гриба, различение грибов (подосиновик, сыроежка и др.), различение съедобных и несъедобных грибов, знание значения грибов, способов переработки грибов.</w:t>
      </w:r>
    </w:p>
    <w:p w:rsidR="00A93B97" w:rsidRPr="00A93B97" w:rsidRDefault="00A93B97" w:rsidP="00A93B97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A93B97">
        <w:rPr>
          <w:rFonts w:ascii="Times New Roman" w:hAnsi="Times New Roman"/>
          <w:sz w:val="28"/>
          <w:szCs w:val="28"/>
          <w:lang w:eastAsia="ar-SA"/>
        </w:rPr>
        <w:t>В учебном плане предмет представлен с 1 по 1</w:t>
      </w:r>
      <w:r w:rsidR="00CC0D09" w:rsidRPr="00CC0D09">
        <w:rPr>
          <w:rFonts w:ascii="Times New Roman" w:hAnsi="Times New Roman"/>
          <w:sz w:val="28"/>
          <w:szCs w:val="28"/>
          <w:lang w:eastAsia="ar-SA"/>
        </w:rPr>
        <w:t>3</w:t>
      </w:r>
      <w:r w:rsidRPr="00A93B97">
        <w:rPr>
          <w:rFonts w:ascii="Times New Roman" w:hAnsi="Times New Roman"/>
          <w:sz w:val="28"/>
          <w:szCs w:val="28"/>
          <w:lang w:eastAsia="ar-SA"/>
        </w:rPr>
        <w:t xml:space="preserve"> год обучения. Кроме того, в рамках коррекционно-развивающих занятий возможно проведение занятий с обучающимися, которые нуждаются в дополнительной индивидуальной работе. </w:t>
      </w:r>
    </w:p>
    <w:p w:rsidR="00A93B97" w:rsidRPr="00A93B97" w:rsidRDefault="00A93B97" w:rsidP="00A93B97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A93B97">
        <w:rPr>
          <w:rFonts w:ascii="Times New Roman" w:hAnsi="Times New Roman"/>
          <w:sz w:val="28"/>
          <w:szCs w:val="28"/>
          <w:lang w:eastAsia="ar-SA"/>
        </w:rPr>
        <w:t xml:space="preserve">Материально-техническое обеспечение предмета включает: объекты природы: камни, почва, семена, комнатные растения и другие образцы природного материала (в т.ч. собранного вместе с детьми в ходе экскурсий); наглядный изобразительный материал (видео, фотографии, рисунки для демонстрации обучающимся); муляжи овощей, фруктов; пиктограммы с изображениями действий, операций по уходу за растениями, животными; различные календари; изображения сезонных изменений в природе; рабочие тетради с различными объектами природы для раскрашивания, вырезания, наклеивания и другой материал; обучающие компьютерные программы, способствующие формированию у детей доступных представлений о природе; аудио- и видеоматериалы; живой уголок, аквариум, скотный дворик, огород, теплица и др. </w:t>
      </w:r>
    </w:p>
    <w:p w:rsidR="00A93B97" w:rsidRDefault="00A93B97" w:rsidP="00A93B97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A93B97">
        <w:rPr>
          <w:rFonts w:ascii="Times New Roman" w:hAnsi="Times New Roman"/>
          <w:sz w:val="28"/>
          <w:szCs w:val="28"/>
          <w:lang w:eastAsia="ar-SA"/>
        </w:rPr>
        <w:t>По возможности, в организации создаются «живые уголки» для непосредственного контакт</w:t>
      </w:r>
      <w:r>
        <w:rPr>
          <w:rFonts w:ascii="Times New Roman" w:hAnsi="Times New Roman"/>
          <w:sz w:val="28"/>
          <w:szCs w:val="28"/>
          <w:lang w:eastAsia="ar-SA"/>
        </w:rPr>
        <w:t xml:space="preserve">а с живыми обитателями природы </w:t>
      </w:r>
      <w:r w:rsidRPr="00A93B97">
        <w:rPr>
          <w:rFonts w:ascii="Times New Roman" w:hAnsi="Times New Roman"/>
          <w:sz w:val="28"/>
          <w:szCs w:val="28"/>
          <w:lang w:eastAsia="ar-SA"/>
        </w:rPr>
        <w:t xml:space="preserve">(аквариумными рыбками, птицами, хомячками, морскими свинками и т.д.). При наличии соответствующих ресурсов в организации может быть создан небольшой скотный двор, в котором содержатся домашние животные и птицы, разбит учебный огород и/или поставлена теплица. Подобные хозяйства обеспечивают условия </w:t>
      </w:r>
      <w:r w:rsidRPr="00A93B97">
        <w:rPr>
          <w:rFonts w:ascii="Times New Roman" w:hAnsi="Times New Roman"/>
          <w:sz w:val="28"/>
          <w:szCs w:val="28"/>
          <w:lang w:eastAsia="ar-SA"/>
        </w:rPr>
        <w:lastRenderedPageBreak/>
        <w:t xml:space="preserve">эффективного формирования представлений об окружающем мире, навыков трудовой деятельности обучающихся. Кроме того,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природой. В случае отсутствия возможности выращивать растения и содержать животных в учреждении необходимо организовывать учебные поездки детей в зоопарк, на ферму, в тепличные хозяйства и т.д. </w:t>
      </w:r>
    </w:p>
    <w:p w:rsidR="00C35CED" w:rsidRDefault="00C35CED" w:rsidP="00C84F34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776CC" w:rsidRDefault="00327B70" w:rsidP="00E776CC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ПЛАНИРУЕМЫЕ </w:t>
      </w:r>
      <w:r w:rsidRPr="00215EF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РЕЗУЛЬТАТЫ ОСВОЕНИЯ УЧЕБНОГО ПРЕДМЕТА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НА КОНЕЦ УЧЕБНОГО ГОДА.</w:t>
      </w:r>
    </w:p>
    <w:p w:rsidR="00E776CC" w:rsidRDefault="00E776CC" w:rsidP="00E776CC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 и предметные результаты освоения конкретного учебного предмета</w:t>
      </w:r>
    </w:p>
    <w:p w:rsidR="001F0931" w:rsidRDefault="00E776CC" w:rsidP="00E776CC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Учащиеся должны знать</w:t>
      </w:r>
      <w:r w:rsidR="001F0931">
        <w:rPr>
          <w:rFonts w:ascii="Times New Roman" w:hAnsi="Times New Roman"/>
          <w:sz w:val="28"/>
          <w:szCs w:val="28"/>
          <w:lang w:eastAsia="ar-SA"/>
        </w:rPr>
        <w:t>.</w:t>
      </w:r>
    </w:p>
    <w:p w:rsidR="00E776CC" w:rsidRPr="00E776CC" w:rsidRDefault="001F0931" w:rsidP="00E776CC">
      <w:pPr>
        <w:pStyle w:val="a3"/>
        <w:spacing w:line="36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Растительный мир: знать</w:t>
      </w:r>
      <w:r w:rsidR="00E776CC">
        <w:rPr>
          <w:rFonts w:ascii="Times New Roman" w:hAnsi="Times New Roman"/>
          <w:iCs/>
          <w:sz w:val="28"/>
          <w:szCs w:val="28"/>
          <w:lang w:eastAsia="ar-SA"/>
        </w:rPr>
        <w:t>(различать</w:t>
      </w:r>
      <w:r w:rsidR="00E776CC" w:rsidRPr="00E776CC">
        <w:rPr>
          <w:rFonts w:ascii="Times New Roman" w:hAnsi="Times New Roman"/>
          <w:iCs/>
          <w:sz w:val="28"/>
          <w:szCs w:val="28"/>
          <w:lang w:eastAsia="ar-SA"/>
        </w:rPr>
        <w:t>)</w:t>
      </w:r>
      <w:r w:rsidR="00E776CC">
        <w:rPr>
          <w:rFonts w:ascii="Times New Roman" w:hAnsi="Times New Roman"/>
          <w:iCs/>
          <w:sz w:val="28"/>
          <w:szCs w:val="28"/>
          <w:lang w:eastAsia="ar-SA"/>
        </w:rPr>
        <w:t xml:space="preserve"> растения</w:t>
      </w:r>
      <w:r w:rsidR="00E776CC" w:rsidRPr="00E776CC">
        <w:rPr>
          <w:rFonts w:ascii="Times New Roman" w:hAnsi="Times New Roman"/>
          <w:iCs/>
          <w:sz w:val="28"/>
          <w:szCs w:val="28"/>
          <w:lang w:eastAsia="ar-SA"/>
        </w:rPr>
        <w:t xml:space="preserve"> (дерево, куст, трава). У</w:t>
      </w:r>
      <w:r w:rsidR="00E776CC">
        <w:rPr>
          <w:rFonts w:ascii="Times New Roman" w:hAnsi="Times New Roman"/>
          <w:iCs/>
          <w:sz w:val="28"/>
          <w:szCs w:val="28"/>
          <w:lang w:eastAsia="ar-SA"/>
        </w:rPr>
        <w:t>зн</w:t>
      </w:r>
      <w:r w:rsidR="00E776CC">
        <w:rPr>
          <w:rFonts w:ascii="Times New Roman" w:hAnsi="Times New Roman"/>
          <w:iCs/>
          <w:sz w:val="28"/>
          <w:szCs w:val="28"/>
          <w:lang w:eastAsia="ar-SA"/>
        </w:rPr>
        <w:t>а</w:t>
      </w:r>
      <w:r w:rsidR="00E776CC">
        <w:rPr>
          <w:rFonts w:ascii="Times New Roman" w:hAnsi="Times New Roman"/>
          <w:iCs/>
          <w:sz w:val="28"/>
          <w:szCs w:val="28"/>
          <w:lang w:eastAsia="ar-SA"/>
        </w:rPr>
        <w:t>вать (различать) части</w:t>
      </w:r>
      <w:r w:rsidR="00E776CC" w:rsidRPr="00E776CC">
        <w:rPr>
          <w:rFonts w:ascii="Times New Roman" w:hAnsi="Times New Roman"/>
          <w:iCs/>
          <w:sz w:val="28"/>
          <w:szCs w:val="28"/>
          <w:lang w:eastAsia="ar-SA"/>
        </w:rPr>
        <w:t xml:space="preserve"> растений </w:t>
      </w:r>
      <w:r w:rsidR="00E776CC" w:rsidRPr="00E776CC">
        <w:rPr>
          <w:rFonts w:ascii="Times New Roman" w:hAnsi="Times New Roman"/>
          <w:sz w:val="28"/>
          <w:szCs w:val="28"/>
          <w:lang w:eastAsia="ar-SA"/>
        </w:rPr>
        <w:t>(корень, ствол/ стебель, ветка, лист, цветок).</w:t>
      </w:r>
    </w:p>
    <w:p w:rsidR="00E776CC" w:rsidRPr="00E776CC" w:rsidRDefault="00E776CC" w:rsidP="00E776CC">
      <w:pPr>
        <w:suppressAutoHyphens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Знать значение частей растения. Знать</w:t>
      </w:r>
      <w:r w:rsidRPr="00E776CC">
        <w:rPr>
          <w:rFonts w:ascii="Times New Roman" w:hAnsi="Times New Roman"/>
          <w:sz w:val="28"/>
          <w:szCs w:val="28"/>
          <w:lang w:eastAsia="ar-SA"/>
        </w:rPr>
        <w:t xml:space="preserve"> значения растений в природе и жизни человека. </w:t>
      </w:r>
      <w:r>
        <w:rPr>
          <w:rFonts w:ascii="Times New Roman" w:hAnsi="Times New Roman"/>
          <w:iCs/>
          <w:sz w:val="28"/>
          <w:szCs w:val="28"/>
          <w:lang w:eastAsia="ar-SA"/>
        </w:rPr>
        <w:t>Узнавать (различать) деревья</w:t>
      </w:r>
      <w:r w:rsidRPr="00E776CC">
        <w:rPr>
          <w:rFonts w:ascii="Times New Roman" w:hAnsi="Times New Roman"/>
          <w:iCs/>
          <w:sz w:val="28"/>
          <w:szCs w:val="28"/>
          <w:lang w:eastAsia="ar-SA"/>
        </w:rPr>
        <w:t xml:space="preserve"> (</w:t>
      </w:r>
      <w:r w:rsidRPr="00E776CC">
        <w:rPr>
          <w:rFonts w:ascii="Times New Roman CYR" w:hAnsi="Times New Roman CYR" w:cs="Times New Roman CYR"/>
          <w:sz w:val="28"/>
          <w:szCs w:val="28"/>
          <w:lang w:eastAsia="ar-SA"/>
        </w:rPr>
        <w:t>берёза</w:t>
      </w:r>
      <w:r w:rsidRPr="00E776CC">
        <w:rPr>
          <w:rFonts w:ascii="Times New Roman" w:hAnsi="Times New Roman"/>
          <w:iCs/>
          <w:sz w:val="28"/>
          <w:szCs w:val="28"/>
          <w:lang w:eastAsia="ar-SA"/>
        </w:rPr>
        <w:t>, д</w:t>
      </w:r>
      <w:r w:rsidRPr="00E776CC">
        <w:rPr>
          <w:rFonts w:ascii="Times New Roman CYR" w:hAnsi="Times New Roman CYR" w:cs="Times New Roman CYR"/>
          <w:sz w:val="28"/>
          <w:szCs w:val="28"/>
          <w:lang w:eastAsia="ar-SA"/>
        </w:rPr>
        <w:t>уб, клён, ель, осина, сосна, ива, каштан).</w:t>
      </w:r>
      <w:r>
        <w:rPr>
          <w:rFonts w:ascii="Times New Roman CYR" w:hAnsi="Times New Roman CYR" w:cs="Times New Roman CYR"/>
          <w:sz w:val="28"/>
          <w:szCs w:val="28"/>
          <w:lang w:eastAsia="ar-SA"/>
        </w:rPr>
        <w:t xml:space="preserve"> Знать строение</w:t>
      </w:r>
      <w:r w:rsidRPr="00E776CC">
        <w:rPr>
          <w:rFonts w:ascii="Times New Roman CYR" w:hAnsi="Times New Roman CYR" w:cs="Times New Roman CYR"/>
          <w:sz w:val="28"/>
          <w:szCs w:val="28"/>
          <w:lang w:eastAsia="ar-SA"/>
        </w:rPr>
        <w:t xml:space="preserve"> дерева (ствол, корень, ветки, листья). У</w:t>
      </w:r>
      <w:r>
        <w:rPr>
          <w:rFonts w:ascii="Times New Roman" w:hAnsi="Times New Roman"/>
          <w:iCs/>
          <w:sz w:val="28"/>
          <w:szCs w:val="28"/>
          <w:lang w:eastAsia="ar-SA"/>
        </w:rPr>
        <w:t>знавать (различать) плодовые деревья</w:t>
      </w:r>
      <w:r w:rsidRPr="00E776CC">
        <w:rPr>
          <w:rFonts w:ascii="Times New Roman" w:hAnsi="Times New Roman"/>
          <w:iCs/>
          <w:sz w:val="28"/>
          <w:szCs w:val="28"/>
          <w:lang w:eastAsia="ar-SA"/>
        </w:rPr>
        <w:t xml:space="preserve"> (вишня, </w:t>
      </w:r>
      <w:r>
        <w:rPr>
          <w:rFonts w:ascii="Times New Roman" w:hAnsi="Times New Roman"/>
          <w:iCs/>
          <w:sz w:val="28"/>
          <w:szCs w:val="28"/>
          <w:lang w:eastAsia="ar-SA"/>
        </w:rPr>
        <w:t>яблоня, груша, слива</w:t>
      </w:r>
      <w:r w:rsidR="00F56B96">
        <w:rPr>
          <w:rFonts w:ascii="Times New Roman" w:hAnsi="Times New Roman"/>
          <w:iCs/>
          <w:sz w:val="28"/>
          <w:szCs w:val="28"/>
          <w:lang w:eastAsia="ar-SA"/>
        </w:rPr>
        <w:t>, абрикос</w:t>
      </w:r>
      <w:r>
        <w:rPr>
          <w:rFonts w:ascii="Times New Roman" w:hAnsi="Times New Roman"/>
          <w:iCs/>
          <w:sz w:val="28"/>
          <w:szCs w:val="28"/>
          <w:lang w:eastAsia="ar-SA"/>
        </w:rPr>
        <w:t>). Узнавать (различать</w:t>
      </w:r>
      <w:r w:rsidRPr="00E776CC">
        <w:rPr>
          <w:rFonts w:ascii="Times New Roman" w:hAnsi="Times New Roman"/>
          <w:iCs/>
          <w:sz w:val="28"/>
          <w:szCs w:val="28"/>
          <w:lang w:eastAsia="ar-SA"/>
        </w:rPr>
        <w:t xml:space="preserve">) лиственных и хвойных деревьев. </w:t>
      </w:r>
      <w:r w:rsidRPr="00E776CC">
        <w:rPr>
          <w:rFonts w:ascii="Times New Roman CYR" w:hAnsi="Times New Roman CYR" w:cs="Times New Roman CYR"/>
          <w:sz w:val="28"/>
          <w:szCs w:val="28"/>
          <w:lang w:eastAsia="ar-SA"/>
        </w:rPr>
        <w:t>З</w:t>
      </w:r>
      <w:r>
        <w:rPr>
          <w:rFonts w:ascii="Times New Roman" w:hAnsi="Times New Roman"/>
          <w:iCs/>
          <w:sz w:val="28"/>
          <w:szCs w:val="28"/>
          <w:lang w:eastAsia="ar-SA"/>
        </w:rPr>
        <w:t>нать</w:t>
      </w:r>
      <w:r w:rsidRPr="00E776CC">
        <w:rPr>
          <w:rFonts w:ascii="Times New Roman CYR" w:hAnsi="Times New Roman CYR"/>
          <w:sz w:val="28"/>
          <w:szCs w:val="28"/>
          <w:lang w:eastAsia="ar-SA"/>
        </w:rPr>
        <w:t>значения деревьев в природе и жизни человека.</w:t>
      </w:r>
    </w:p>
    <w:p w:rsidR="00E776CC" w:rsidRDefault="00E776CC" w:rsidP="00E776C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Знать (различать) название овощей, фруктов. </w:t>
      </w:r>
      <w:r w:rsidR="001F0931">
        <w:rPr>
          <w:rFonts w:ascii="Times New Roman" w:hAnsi="Times New Roman"/>
          <w:sz w:val="28"/>
          <w:szCs w:val="28"/>
          <w:lang w:eastAsia="ar-SA"/>
        </w:rPr>
        <w:t>Животный мир: з</w:t>
      </w:r>
      <w:r>
        <w:rPr>
          <w:rFonts w:ascii="Times New Roman" w:hAnsi="Times New Roman"/>
          <w:sz w:val="28"/>
          <w:szCs w:val="28"/>
          <w:lang w:eastAsia="ar-SA"/>
        </w:rPr>
        <w:t xml:space="preserve">нать (различать) </w:t>
      </w:r>
      <w:r w:rsidRPr="00E776CC">
        <w:rPr>
          <w:rFonts w:ascii="Times New Roman" w:hAnsi="Times New Roman"/>
          <w:sz w:val="28"/>
          <w:szCs w:val="28"/>
          <w:lang w:eastAsia="ar-SA"/>
        </w:rPr>
        <w:t>название домашних живот</w:t>
      </w:r>
      <w:r>
        <w:rPr>
          <w:rFonts w:ascii="Times New Roman" w:hAnsi="Times New Roman"/>
          <w:sz w:val="28"/>
          <w:szCs w:val="28"/>
          <w:lang w:eastAsia="ar-SA"/>
        </w:rPr>
        <w:t>ных, название диких животных, название птиц.</w:t>
      </w:r>
      <w:r w:rsidR="001F0931">
        <w:rPr>
          <w:rFonts w:ascii="Times New Roman" w:hAnsi="Times New Roman"/>
          <w:sz w:val="28"/>
          <w:szCs w:val="28"/>
          <w:lang w:eastAsia="ar-SA"/>
        </w:rPr>
        <w:t xml:space="preserve"> Устанавливать связь животных с человеком.</w:t>
      </w:r>
    </w:p>
    <w:p w:rsidR="001F0931" w:rsidRDefault="001F0931" w:rsidP="00E776CC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Объекты природы: з</w:t>
      </w:r>
      <w:r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>нать значение</w:t>
      </w:r>
      <w:r w:rsidRPr="001F0931"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 xml:space="preserve"> солнца в жизни </w:t>
      </w:r>
      <w:r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>человека и в природе. Узнавать Луну</w:t>
      </w:r>
      <w:r w:rsidRPr="001F0931"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>. Зн</w:t>
      </w:r>
      <w:r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>ать значение</w:t>
      </w:r>
      <w:r w:rsidRPr="001F0931"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 xml:space="preserve"> луны в жизни</w:t>
      </w:r>
      <w:r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 xml:space="preserve"> человека и в природе. Узнавать (различать) небесные</w:t>
      </w:r>
      <w:r w:rsidRPr="001F0931"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 xml:space="preserve"> тел</w:t>
      </w:r>
      <w:r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>а (планеты, звезды</w:t>
      </w:r>
      <w:r w:rsidRPr="001F0931"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>).</w:t>
      </w:r>
    </w:p>
    <w:p w:rsidR="001F0931" w:rsidRDefault="001F0931" w:rsidP="00E776C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Временные представления: у</w:t>
      </w:r>
      <w:r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>знавать (различать) части</w:t>
      </w:r>
      <w:r w:rsidRPr="001F0931"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t xml:space="preserve"> суток (утро, день, вечер, ночь). Представление о сутках как о последовательности (утро, день, вечер, ночь). Соотнесение частей суток с видами деятельности. Определение частей суток по расположению солнца. Узнавание (различение) дней недели. </w:t>
      </w:r>
      <w:r w:rsidRPr="001F0931"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  <w:lastRenderedPageBreak/>
        <w:t>Представление о неделе как о последовательности 7 дней. Различение выходных и рабочих дней.</w:t>
      </w:r>
    </w:p>
    <w:p w:rsidR="00E776CC" w:rsidRPr="00A93B97" w:rsidRDefault="00E776CC" w:rsidP="00E776C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Учащиеся должны уметь: </w:t>
      </w:r>
      <w:r w:rsidRPr="00E776CC">
        <w:rPr>
          <w:rFonts w:ascii="Times New Roman" w:hAnsi="Times New Roman"/>
          <w:sz w:val="28"/>
          <w:szCs w:val="28"/>
          <w:lang w:eastAsia="ar-SA"/>
        </w:rPr>
        <w:t>повторять и выполнять простые пору</w:t>
      </w:r>
      <w:r>
        <w:rPr>
          <w:rFonts w:ascii="Times New Roman" w:hAnsi="Times New Roman"/>
          <w:sz w:val="28"/>
          <w:szCs w:val="28"/>
          <w:lang w:eastAsia="ar-SA"/>
        </w:rPr>
        <w:t>чения по словесной ин</w:t>
      </w:r>
      <w:r w:rsidR="001F0931">
        <w:rPr>
          <w:rFonts w:ascii="Times New Roman" w:hAnsi="Times New Roman"/>
          <w:sz w:val="28"/>
          <w:szCs w:val="28"/>
          <w:lang w:eastAsia="ar-SA"/>
        </w:rPr>
        <w:t xml:space="preserve">струкции, </w:t>
      </w:r>
      <w:r w:rsidRPr="00E776CC">
        <w:rPr>
          <w:rFonts w:ascii="Times New Roman" w:hAnsi="Times New Roman"/>
          <w:sz w:val="28"/>
          <w:szCs w:val="28"/>
          <w:lang w:eastAsia="ar-SA"/>
        </w:rPr>
        <w:t>строить фразы, характеризующие действия учителя и учащихся (для обучающихся, вл</w:t>
      </w:r>
      <w:r w:rsidR="001F0931">
        <w:rPr>
          <w:rFonts w:ascii="Times New Roman" w:hAnsi="Times New Roman"/>
          <w:sz w:val="28"/>
          <w:szCs w:val="28"/>
          <w:lang w:eastAsia="ar-SA"/>
        </w:rPr>
        <w:t xml:space="preserve">адеющих связной устной речью), </w:t>
      </w:r>
      <w:r w:rsidRPr="00E776CC">
        <w:rPr>
          <w:rFonts w:ascii="Times New Roman" w:hAnsi="Times New Roman"/>
          <w:sz w:val="28"/>
          <w:szCs w:val="28"/>
          <w:lang w:eastAsia="ar-SA"/>
        </w:rPr>
        <w:t>использовать указательный жест по</w:t>
      </w:r>
      <w:r>
        <w:rPr>
          <w:rFonts w:ascii="Times New Roman" w:hAnsi="Times New Roman"/>
          <w:sz w:val="28"/>
          <w:szCs w:val="28"/>
          <w:lang w:eastAsia="ar-SA"/>
        </w:rPr>
        <w:t xml:space="preserve"> инструкции учителя «Покажи…»; </w:t>
      </w:r>
      <w:r w:rsidRPr="00E776CC">
        <w:rPr>
          <w:rFonts w:ascii="Times New Roman" w:hAnsi="Times New Roman"/>
          <w:sz w:val="28"/>
          <w:szCs w:val="28"/>
          <w:lang w:eastAsia="ar-SA"/>
        </w:rPr>
        <w:t>осуществлять классификацию (ов</w:t>
      </w:r>
      <w:r>
        <w:rPr>
          <w:rFonts w:ascii="Times New Roman" w:hAnsi="Times New Roman"/>
          <w:sz w:val="28"/>
          <w:szCs w:val="28"/>
          <w:lang w:eastAsia="ar-SA"/>
        </w:rPr>
        <w:t xml:space="preserve">ощи, фрукты, животные, птицы), </w:t>
      </w:r>
      <w:r w:rsidRPr="00E776CC">
        <w:rPr>
          <w:rFonts w:ascii="Times New Roman" w:hAnsi="Times New Roman"/>
          <w:sz w:val="28"/>
          <w:szCs w:val="28"/>
          <w:lang w:eastAsia="ar-SA"/>
        </w:rPr>
        <w:t>различать суточные изменения (день, ночь).</w:t>
      </w:r>
    </w:p>
    <w:p w:rsidR="00BD41A1" w:rsidRDefault="00BD41A1" w:rsidP="00A93B97">
      <w:pPr>
        <w:spacing w:line="240" w:lineRule="auto"/>
        <w:jc w:val="both"/>
        <w:rPr>
          <w:b/>
        </w:rPr>
      </w:pPr>
    </w:p>
    <w:p w:rsidR="001F0931" w:rsidRDefault="00327B70" w:rsidP="001F0931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СОДЕРЖАНИЕ УЧЕБНОГО ПРЕДМЕТА.</w:t>
      </w:r>
    </w:p>
    <w:p w:rsidR="001F0931" w:rsidRDefault="00E44BD5" w:rsidP="001F0931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На изучение предмета в </w:t>
      </w:r>
      <w:r w:rsidR="00CC0D09" w:rsidRPr="00CC0D09">
        <w:rPr>
          <w:rFonts w:ascii="Times New Roman" w:hAnsi="Times New Roman"/>
          <w:sz w:val="28"/>
          <w:szCs w:val="28"/>
          <w:lang w:eastAsia="ar-SA"/>
        </w:rPr>
        <w:t>7</w:t>
      </w:r>
      <w:r>
        <w:rPr>
          <w:rFonts w:ascii="Times New Roman" w:hAnsi="Times New Roman"/>
          <w:sz w:val="28"/>
          <w:szCs w:val="28"/>
          <w:lang w:eastAsia="ar-SA"/>
        </w:rPr>
        <w:t>«Б</w:t>
      </w:r>
      <w:r w:rsidR="001F0931">
        <w:rPr>
          <w:rFonts w:ascii="Times New Roman" w:hAnsi="Times New Roman"/>
          <w:sz w:val="28"/>
          <w:szCs w:val="28"/>
          <w:lang w:eastAsia="ar-SA"/>
        </w:rPr>
        <w:t>» классе отведено</w:t>
      </w:r>
      <w:r>
        <w:rPr>
          <w:rFonts w:ascii="Times New Roman" w:hAnsi="Times New Roman"/>
          <w:sz w:val="28"/>
          <w:szCs w:val="28"/>
          <w:lang w:eastAsia="ar-SA"/>
        </w:rPr>
        <w:t>34 часов, 1</w:t>
      </w:r>
      <w:r w:rsidR="0056794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A1B8B">
        <w:rPr>
          <w:rFonts w:ascii="Times New Roman" w:hAnsi="Times New Roman"/>
          <w:sz w:val="28"/>
          <w:szCs w:val="28"/>
          <w:lang w:eastAsia="ar-SA"/>
        </w:rPr>
        <w:t>часа в неделю, 34</w:t>
      </w:r>
      <w:r w:rsidR="001F0931">
        <w:rPr>
          <w:rFonts w:ascii="Times New Roman" w:hAnsi="Times New Roman"/>
          <w:sz w:val="28"/>
          <w:szCs w:val="28"/>
          <w:lang w:eastAsia="ar-SA"/>
        </w:rPr>
        <w:t xml:space="preserve"> учебные недели в году.</w:t>
      </w:r>
    </w:p>
    <w:p w:rsidR="00C35CED" w:rsidRPr="00A93B97" w:rsidRDefault="00C35CED" w:rsidP="00C35CE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Цель: </w:t>
      </w:r>
      <w:r w:rsidRPr="00A93B97">
        <w:rPr>
          <w:rFonts w:ascii="Times New Roman" w:hAnsi="Times New Roman"/>
          <w:sz w:val="28"/>
          <w:szCs w:val="28"/>
          <w:lang w:eastAsia="ar-SA"/>
        </w:rPr>
        <w:t xml:space="preserve">формирование представлений о живой и неживой природе, о взаимодействии человека с природой, бережного отношения к природе. </w:t>
      </w:r>
    </w:p>
    <w:p w:rsidR="00C35CED" w:rsidRDefault="00C35CED" w:rsidP="00C35CE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Задача: </w:t>
      </w:r>
      <w:r w:rsidRPr="00A93B97">
        <w:rPr>
          <w:rFonts w:ascii="Times New Roman" w:hAnsi="Times New Roman"/>
          <w:sz w:val="28"/>
          <w:szCs w:val="28"/>
          <w:lang w:eastAsia="ar-SA"/>
        </w:rPr>
        <w:t>формирование представлений об объект</w:t>
      </w:r>
      <w:r>
        <w:rPr>
          <w:rFonts w:ascii="Times New Roman" w:hAnsi="Times New Roman"/>
          <w:sz w:val="28"/>
          <w:szCs w:val="28"/>
          <w:lang w:eastAsia="ar-SA"/>
        </w:rPr>
        <w:t xml:space="preserve">ах и явлениях неживой природы, </w:t>
      </w:r>
      <w:r w:rsidRPr="00A93B97">
        <w:rPr>
          <w:rFonts w:ascii="Times New Roman" w:hAnsi="Times New Roman"/>
          <w:sz w:val="28"/>
          <w:szCs w:val="28"/>
          <w:lang w:eastAsia="ar-SA"/>
        </w:rPr>
        <w:t>формирование временных представлений, формирование представлений о растительном и животном мире.</w:t>
      </w:r>
    </w:p>
    <w:p w:rsidR="00C35CED" w:rsidRDefault="00C35CED" w:rsidP="00C35CE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sz w:val="28"/>
          <w:szCs w:val="28"/>
          <w:lang w:eastAsia="ar-SA"/>
        </w:rPr>
        <w:t>Форма организации учебных занятий.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Основной формой являетсяурок, на котором ведущая роль принадлежит учителю. При этом создаются такие условия, которые дают возможность каждому ученику работать в своем темпе, проявлять возможную самостоятельность при выполнении заданий, а учителю определять и подбирать материал по объему, степени сложности в зависимости от возможностей каждого учащегося. Обучение ведется в игровой форме, наиболее доступной для детей с глубокими нарушени</w:t>
      </w:r>
      <w:r w:rsidRPr="00CA65BB">
        <w:rPr>
          <w:rFonts w:ascii="Times New Roman" w:hAnsi="Times New Roman"/>
          <w:sz w:val="28"/>
          <w:szCs w:val="28"/>
          <w:lang w:eastAsia="ar-SA"/>
        </w:rPr>
        <w:t>я</w:t>
      </w:r>
      <w:r w:rsidRPr="00CA65BB">
        <w:rPr>
          <w:rFonts w:ascii="Times New Roman" w:hAnsi="Times New Roman"/>
          <w:sz w:val="28"/>
          <w:szCs w:val="28"/>
          <w:lang w:eastAsia="ar-SA"/>
        </w:rPr>
        <w:t>ми интеллектуального развития.  Вся работа осуществляется на основе предме</w:t>
      </w:r>
      <w:r w:rsidRPr="00CA65BB">
        <w:rPr>
          <w:rFonts w:ascii="Times New Roman" w:hAnsi="Times New Roman"/>
          <w:sz w:val="28"/>
          <w:szCs w:val="28"/>
          <w:lang w:eastAsia="ar-SA"/>
        </w:rPr>
        <w:t>т</w:t>
      </w:r>
      <w:r w:rsidRPr="00CA65BB">
        <w:rPr>
          <w:rFonts w:ascii="Times New Roman" w:hAnsi="Times New Roman"/>
          <w:sz w:val="28"/>
          <w:szCs w:val="28"/>
          <w:lang w:eastAsia="ar-SA"/>
        </w:rPr>
        <w:t xml:space="preserve">но-практической деятельности, дающей возможность познать объект, используя все сенсорные системы. </w:t>
      </w:r>
    </w:p>
    <w:p w:rsidR="00C35CED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Применяется также гимнастика органов р</w:t>
      </w:r>
      <w:r w:rsidRPr="00CA65BB">
        <w:rPr>
          <w:rFonts w:ascii="Times New Roman" w:hAnsi="Times New Roman"/>
          <w:sz w:val="28"/>
          <w:szCs w:val="28"/>
          <w:lang w:eastAsia="ar-SA"/>
        </w:rPr>
        <w:t>е</w:t>
      </w:r>
      <w:r w:rsidRPr="00CA65BB">
        <w:rPr>
          <w:rFonts w:ascii="Times New Roman" w:hAnsi="Times New Roman"/>
          <w:sz w:val="28"/>
          <w:szCs w:val="28"/>
          <w:lang w:eastAsia="ar-SA"/>
        </w:rPr>
        <w:t xml:space="preserve">чи(артикуляционная),дыхательные упражнения без речевого сопровождения и с </w:t>
      </w:r>
      <w:r w:rsidRPr="00CA65BB">
        <w:rPr>
          <w:rFonts w:ascii="Times New Roman" w:hAnsi="Times New Roman"/>
          <w:sz w:val="28"/>
          <w:szCs w:val="28"/>
          <w:lang w:eastAsia="ar-SA"/>
        </w:rPr>
        <w:lastRenderedPageBreak/>
        <w:t>речевым сопровождением. Каждая тема проходит в обучении 2-3 раза, то есть з</w:t>
      </w:r>
      <w:r w:rsidRPr="00CA65BB">
        <w:rPr>
          <w:rFonts w:ascii="Times New Roman" w:hAnsi="Times New Roman"/>
          <w:sz w:val="28"/>
          <w:szCs w:val="28"/>
          <w:lang w:eastAsia="ar-SA"/>
        </w:rPr>
        <w:t>а</w:t>
      </w:r>
      <w:r w:rsidRPr="00CA65BB">
        <w:rPr>
          <w:rFonts w:ascii="Times New Roman" w:hAnsi="Times New Roman"/>
          <w:sz w:val="28"/>
          <w:szCs w:val="28"/>
          <w:lang w:eastAsia="ar-SA"/>
        </w:rPr>
        <w:t xml:space="preserve">нятия планируются так, чтобы учащиеся могли одну тему изучить при поэтапном усложнении и многократном повторении. </w:t>
      </w:r>
    </w:p>
    <w:p w:rsidR="00324F4D" w:rsidRPr="00CA65BB" w:rsidRDefault="00324F4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Типы уроков</w:t>
      </w:r>
      <w:r w:rsidRPr="00CA65BB">
        <w:rPr>
          <w:rFonts w:ascii="Times New Roman" w:hAnsi="Times New Roman"/>
          <w:sz w:val="28"/>
          <w:szCs w:val="28"/>
          <w:lang w:eastAsia="ar-SA"/>
        </w:rPr>
        <w:t>: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актуализация знаний и умений;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урок объяснения нового материала (урок первоначального изучения мат</w:t>
      </w:r>
      <w:r w:rsidRPr="00CA65BB">
        <w:rPr>
          <w:rFonts w:ascii="Times New Roman" w:hAnsi="Times New Roman"/>
          <w:sz w:val="28"/>
          <w:szCs w:val="28"/>
          <w:lang w:eastAsia="ar-SA"/>
        </w:rPr>
        <w:t>е</w:t>
      </w:r>
      <w:r w:rsidRPr="00CA65BB">
        <w:rPr>
          <w:rFonts w:ascii="Times New Roman" w:hAnsi="Times New Roman"/>
          <w:sz w:val="28"/>
          <w:szCs w:val="28"/>
          <w:lang w:eastAsia="ar-SA"/>
        </w:rPr>
        <w:t>риала);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комплексного применения знаний и умений;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урок закрепления знаний, умений, навыков;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выработка практических умений;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обобщение и систематизация знаний и умений;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-комбинированный урок;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-нестандартные уроки (урок-игра, урок- путешествие, урок- сказка)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Методы обучения: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-словесные – рассказ, объяснение, беседа, работа с книгой;</w:t>
      </w:r>
    </w:p>
    <w:p w:rsidR="00C35CED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-наглядные – наблюдение, демонстрация;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-практические – уроки, упражнения, игры и коррекционные задания;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методы мониторинга знаний, </w:t>
      </w:r>
      <w:r w:rsidRPr="00CA65BB">
        <w:rPr>
          <w:rFonts w:ascii="Times New Roman" w:hAnsi="Times New Roman"/>
          <w:sz w:val="28"/>
          <w:szCs w:val="28"/>
          <w:lang w:eastAsia="ar-SA"/>
        </w:rPr>
        <w:t>умений и навыков;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>- методы стимуляции.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Технологии обучения:</w:t>
      </w:r>
    </w:p>
    <w:p w:rsidR="00C35CED" w:rsidRPr="00CA65BB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b/>
          <w:bCs/>
          <w:sz w:val="28"/>
          <w:szCs w:val="28"/>
          <w:lang w:eastAsia="ar-SA"/>
        </w:rPr>
        <w:t>-</w:t>
      </w:r>
      <w:r w:rsidRPr="00CA65BB">
        <w:rPr>
          <w:rFonts w:ascii="Times New Roman" w:hAnsi="Times New Roman"/>
          <w:sz w:val="28"/>
          <w:szCs w:val="28"/>
          <w:lang w:eastAsia="ar-SA"/>
        </w:rPr>
        <w:t xml:space="preserve"> игровые, здоровьесберегающие; </w:t>
      </w:r>
    </w:p>
    <w:p w:rsidR="00C35CED" w:rsidRDefault="00C35CED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CA65BB">
        <w:rPr>
          <w:rFonts w:ascii="Times New Roman" w:hAnsi="Times New Roman"/>
          <w:sz w:val="28"/>
          <w:szCs w:val="28"/>
          <w:lang w:eastAsia="ar-SA"/>
        </w:rPr>
        <w:t xml:space="preserve">-технологии </w:t>
      </w:r>
      <w:proofErr w:type="spellStart"/>
      <w:r w:rsidRPr="00CA65BB">
        <w:rPr>
          <w:rFonts w:ascii="Times New Roman" w:hAnsi="Times New Roman"/>
          <w:sz w:val="28"/>
          <w:szCs w:val="28"/>
          <w:lang w:eastAsia="ar-SA"/>
        </w:rPr>
        <w:t>разноуровнего</w:t>
      </w:r>
      <w:proofErr w:type="spellEnd"/>
      <w:r w:rsidRPr="00CA65BB">
        <w:rPr>
          <w:rFonts w:ascii="Times New Roman" w:hAnsi="Times New Roman"/>
          <w:sz w:val="28"/>
          <w:szCs w:val="28"/>
          <w:lang w:eastAsia="ar-SA"/>
        </w:rPr>
        <w:t xml:space="preserve"> и дифференцированного подхода.</w:t>
      </w:r>
    </w:p>
    <w:p w:rsidR="00C84F34" w:rsidRDefault="00C84F34" w:rsidP="00C35CED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</w:p>
    <w:p w:rsidR="00C84F34" w:rsidRPr="00324F4D" w:rsidRDefault="00327B70" w:rsidP="00327B70">
      <w:pPr>
        <w:spacing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F34">
        <w:rPr>
          <w:rFonts w:ascii="Times New Roman" w:hAnsi="Times New Roman"/>
          <w:b/>
          <w:sz w:val="28"/>
          <w:szCs w:val="28"/>
          <w:lang w:eastAsia="ru-RU"/>
        </w:rPr>
        <w:t>ПРЕДМЕТНО-РАЗВИВАЮЩАЯ СРЕДА.</w:t>
      </w:r>
    </w:p>
    <w:p w:rsidR="00C84F34" w:rsidRPr="00C84F34" w:rsidRDefault="00C84F34" w:rsidP="00C84F34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C84F34">
        <w:rPr>
          <w:rFonts w:ascii="Times New Roman" w:hAnsi="Times New Roman"/>
          <w:sz w:val="28"/>
          <w:szCs w:val="28"/>
          <w:lang w:eastAsia="ar-SA"/>
        </w:rPr>
        <w:t xml:space="preserve">Материально-техническое обеспечение предмета включает: объекты природы: камни, почва, семена, комнатные растения и другие образцы природного материала (в т.ч. собранного вместе с детьми в ходе экскурсий); наглядный изобразительный материал (видео, фотографии, рисунки для демонстрации обучающимся); муляжи овощей, фруктов; пиктограммы с </w:t>
      </w:r>
      <w:r w:rsidRPr="00C84F34">
        <w:rPr>
          <w:rFonts w:ascii="Times New Roman" w:hAnsi="Times New Roman"/>
          <w:sz w:val="28"/>
          <w:szCs w:val="28"/>
          <w:lang w:eastAsia="ar-SA"/>
        </w:rPr>
        <w:lastRenderedPageBreak/>
        <w:t xml:space="preserve">изображениями действий, операций по уходу за растениями, животными; различные календари; изображения сезонных изменений в природе; рабочие тетради с различными объектами природы для раскрашивания, вырезания, наклеивания и другой материал; обучающие компьютерные программы, способствующие формированию у детей доступных представлений о природе; аудио- и видеоматериалы; живой уголок, аквариум, скотный дворик, огород, теплица и др. </w:t>
      </w:r>
    </w:p>
    <w:p w:rsidR="00C84F34" w:rsidRDefault="00C84F34" w:rsidP="00C84F34">
      <w:pPr>
        <w:tabs>
          <w:tab w:val="left" w:pos="3405"/>
          <w:tab w:val="center" w:pos="5102"/>
        </w:tabs>
        <w:spacing w:after="0" w:line="360" w:lineRule="auto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C84F34" w:rsidRPr="00C446DA" w:rsidRDefault="00327B70" w:rsidP="00CE0071">
      <w:pPr>
        <w:ind w:left="108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СПИСОК ЛИТЕРАТУРЫ</w:t>
      </w:r>
    </w:p>
    <w:p w:rsidR="00C84F34" w:rsidRDefault="00C84F34" w:rsidP="00C84F34">
      <w:pPr>
        <w:numPr>
          <w:ilvl w:val="0"/>
          <w:numId w:val="4"/>
        </w:numPr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446DA">
        <w:rPr>
          <w:rFonts w:ascii="Times New Roman" w:eastAsia="Calibri" w:hAnsi="Times New Roman"/>
          <w:color w:val="000000"/>
          <w:sz w:val="28"/>
          <w:szCs w:val="28"/>
        </w:rPr>
        <w:t xml:space="preserve">Цикото Г.В. Воспитание и обучение детей с тяжелой интеллектуальной недостаточностью: </w:t>
      </w:r>
      <w:proofErr w:type="spellStart"/>
      <w:r w:rsidRPr="00C446DA">
        <w:rPr>
          <w:rFonts w:ascii="Times New Roman" w:eastAsia="Calibri" w:hAnsi="Times New Roman"/>
          <w:color w:val="000000"/>
          <w:sz w:val="28"/>
          <w:szCs w:val="28"/>
        </w:rPr>
        <w:t>Учеб.пособие</w:t>
      </w:r>
      <w:proofErr w:type="spellEnd"/>
      <w:r w:rsidRPr="00C446DA">
        <w:rPr>
          <w:rFonts w:ascii="Times New Roman" w:eastAsia="Calibri" w:hAnsi="Times New Roman"/>
          <w:color w:val="000000"/>
          <w:sz w:val="28"/>
          <w:szCs w:val="28"/>
        </w:rPr>
        <w:t xml:space="preserve"> для студ. </w:t>
      </w:r>
      <w:proofErr w:type="spellStart"/>
      <w:r w:rsidRPr="00C446DA">
        <w:rPr>
          <w:rFonts w:ascii="Times New Roman" w:eastAsia="Calibri" w:hAnsi="Times New Roman"/>
          <w:color w:val="000000"/>
          <w:sz w:val="28"/>
          <w:szCs w:val="28"/>
        </w:rPr>
        <w:t>высш</w:t>
      </w:r>
      <w:proofErr w:type="spellEnd"/>
      <w:r w:rsidRPr="00C446DA">
        <w:rPr>
          <w:rFonts w:ascii="Times New Roman" w:eastAsia="Calibri" w:hAnsi="Times New Roman"/>
          <w:color w:val="000000"/>
          <w:sz w:val="28"/>
          <w:szCs w:val="28"/>
        </w:rPr>
        <w:t>. пед. учеб. заведений. — М.: Издательский центр «Академия», 2003. — 208 с.</w:t>
      </w:r>
    </w:p>
    <w:p w:rsidR="00C84F34" w:rsidRPr="00221386" w:rsidRDefault="00C84F34" w:rsidP="00C84F34">
      <w:pPr>
        <w:numPr>
          <w:ilvl w:val="0"/>
          <w:numId w:val="4"/>
        </w:num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Худенко Е.Д., Кремнева С.Н. Развитие речи: Учебник для специальных (коррекционных) школ 8 вида. 1 класс. – М.:АРКТИ, 2003. – 96 с.</w:t>
      </w:r>
    </w:p>
    <w:p w:rsidR="00C84F34" w:rsidRPr="006B462A" w:rsidRDefault="00C84F34" w:rsidP="00C84F34">
      <w:pPr>
        <w:numPr>
          <w:ilvl w:val="0"/>
          <w:numId w:val="4"/>
        </w:num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Комарова С.В. Устная речь. 1 класс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</w:rPr>
        <w:t xml:space="preserve"> учеб. Для спец. (коррекционных) образовательных учреждений 8 вида / С.В. Комарова. – М.: Просвещ</w:t>
      </w:r>
      <w:r>
        <w:rPr>
          <w:rFonts w:ascii="Times New Roman" w:eastAsia="Calibri" w:hAnsi="Times New Roman"/>
          <w:color w:val="000000"/>
          <w:sz w:val="28"/>
          <w:szCs w:val="28"/>
        </w:rPr>
        <w:t>е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ние, 2011.  -  95 с.  </w:t>
      </w:r>
    </w:p>
    <w:p w:rsidR="00B3270D" w:rsidRPr="00221386" w:rsidRDefault="00B3270D" w:rsidP="00B3270D">
      <w:pPr>
        <w:numPr>
          <w:ilvl w:val="0"/>
          <w:numId w:val="4"/>
        </w:numPr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Бгажнокова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И.М. Воспитание и обучение детей и подростков с тяж</w:t>
      </w:r>
      <w:r>
        <w:rPr>
          <w:rFonts w:ascii="Times New Roman" w:eastAsia="Calibri" w:hAnsi="Times New Roman"/>
          <w:color w:val="000000"/>
          <w:sz w:val="28"/>
          <w:szCs w:val="28"/>
        </w:rPr>
        <w:t>е</w:t>
      </w:r>
      <w:r>
        <w:rPr>
          <w:rFonts w:ascii="Times New Roman" w:eastAsia="Calibri" w:hAnsi="Times New Roman"/>
          <w:color w:val="000000"/>
          <w:sz w:val="28"/>
          <w:szCs w:val="28"/>
        </w:rPr>
        <w:t>лыми и множественными нарушениями развития. –М.: Просвещение, 2007г.</w:t>
      </w:r>
    </w:p>
    <w:p w:rsidR="00B3270D" w:rsidRPr="006B462A" w:rsidRDefault="00B3270D" w:rsidP="00B3270D">
      <w:pPr>
        <w:numPr>
          <w:ilvl w:val="0"/>
          <w:numId w:val="4"/>
        </w:num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Шипицина Л.М. «Необучаемый» ребенок в семье и обществе». Соци</w:t>
      </w:r>
      <w:r>
        <w:rPr>
          <w:rFonts w:ascii="Times New Roman" w:eastAsia="Calibri" w:hAnsi="Times New Roman"/>
          <w:color w:val="000000"/>
          <w:sz w:val="28"/>
          <w:szCs w:val="28"/>
        </w:rPr>
        <w:t>а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лизация детей с нарушением интеллекта. С-Петербург, «Речь», 2005г.  </w:t>
      </w:r>
    </w:p>
    <w:p w:rsidR="00B3270D" w:rsidRPr="00D14231" w:rsidRDefault="00B3270D" w:rsidP="00B3270D">
      <w:pPr>
        <w:numPr>
          <w:ilvl w:val="0"/>
          <w:numId w:val="4"/>
        </w:num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«Программа образования учащихся с умеренной и тяжелой умстве</w:t>
      </w:r>
      <w:r>
        <w:rPr>
          <w:rFonts w:ascii="Times New Roman" w:eastAsia="Calibri" w:hAnsi="Times New Roman"/>
          <w:color w:val="000000"/>
          <w:sz w:val="28"/>
          <w:szCs w:val="28"/>
        </w:rPr>
        <w:t>н</w:t>
      </w:r>
      <w:r>
        <w:rPr>
          <w:rFonts w:ascii="Times New Roman" w:eastAsia="Calibri" w:hAnsi="Times New Roman"/>
          <w:color w:val="000000"/>
          <w:sz w:val="28"/>
          <w:szCs w:val="28"/>
        </w:rPr>
        <w:t>ной отсталостью» под ред. Л.Б. Баряевой и Н.Н. Яковлевой (СПб, 2011).</w:t>
      </w:r>
    </w:p>
    <w:p w:rsidR="00B3270D" w:rsidRPr="006B462A" w:rsidRDefault="00B3270D" w:rsidP="00B3270D">
      <w:pPr>
        <w:numPr>
          <w:ilvl w:val="0"/>
          <w:numId w:val="4"/>
        </w:num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Шипицина Л.М. Развитие навыков общения у детей с умеренной и т</w:t>
      </w:r>
      <w:r>
        <w:rPr>
          <w:rFonts w:ascii="Times New Roman" w:eastAsia="Calibri" w:hAnsi="Times New Roman"/>
          <w:color w:val="000000"/>
          <w:sz w:val="28"/>
          <w:szCs w:val="28"/>
        </w:rPr>
        <w:t>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желой умственной отсталостью /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Л.В.Шипицина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>. –Санкт – Петербург. 2004г. -354с.</w:t>
      </w:r>
    </w:p>
    <w:p w:rsidR="00E44BD5" w:rsidRPr="000A5C92" w:rsidRDefault="00E44BD5" w:rsidP="00E44B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Pr="004B3AAD">
        <w:rPr>
          <w:rFonts w:ascii="Times New Roman" w:hAnsi="Times New Roman"/>
          <w:sz w:val="24"/>
          <w:szCs w:val="24"/>
        </w:rPr>
        <w:lastRenderedPageBreak/>
        <w:t>.</w:t>
      </w:r>
      <w:r w:rsidRPr="000A5C92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в </w:t>
      </w:r>
      <w:r w:rsidR="00CC0D09">
        <w:rPr>
          <w:rFonts w:ascii="Times New Roman" w:hAnsi="Times New Roman"/>
          <w:b/>
          <w:sz w:val="28"/>
          <w:szCs w:val="28"/>
          <w:lang w:val="en-US"/>
        </w:rPr>
        <w:t>7</w:t>
      </w:r>
      <w:r w:rsidRPr="000A5C92">
        <w:rPr>
          <w:rFonts w:ascii="Times New Roman" w:hAnsi="Times New Roman"/>
          <w:b/>
          <w:sz w:val="28"/>
          <w:szCs w:val="28"/>
        </w:rPr>
        <w:t xml:space="preserve"> «Б» классе. </w:t>
      </w:r>
    </w:p>
    <w:p w:rsidR="00E44BD5" w:rsidRPr="000A5C92" w:rsidRDefault="00E44BD5" w:rsidP="00E44BD5">
      <w:pPr>
        <w:jc w:val="center"/>
        <w:rPr>
          <w:rFonts w:ascii="Times New Roman" w:hAnsi="Times New Roman"/>
          <w:b/>
          <w:sz w:val="28"/>
          <w:szCs w:val="28"/>
        </w:rPr>
      </w:pPr>
      <w:r w:rsidRPr="000A5C92">
        <w:rPr>
          <w:rFonts w:ascii="Times New Roman" w:hAnsi="Times New Roman"/>
          <w:b/>
          <w:sz w:val="28"/>
          <w:szCs w:val="28"/>
        </w:rPr>
        <w:t>Окружающий природный мир.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6"/>
        <w:gridCol w:w="1195"/>
        <w:gridCol w:w="1134"/>
        <w:gridCol w:w="3916"/>
        <w:gridCol w:w="809"/>
        <w:gridCol w:w="2646"/>
      </w:tblGrid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95" w:type="dxa"/>
          </w:tcPr>
          <w:p w:rsidR="0056794B" w:rsidRDefault="00E44BD5" w:rsidP="005679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 xml:space="preserve">План.    </w:t>
            </w:r>
          </w:p>
          <w:p w:rsidR="00E44BD5" w:rsidRPr="00E44BD5" w:rsidRDefault="00E44BD5" w:rsidP="005679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E44BD5" w:rsidRPr="00E44BD5" w:rsidRDefault="0056794B" w:rsidP="005679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</w:tcPr>
          <w:p w:rsidR="00E44BD5" w:rsidRPr="00E44BD5" w:rsidRDefault="00E44BD5" w:rsidP="005679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Start"/>
            <w:r w:rsidRPr="00E44B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44BD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E44BD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44BD5">
              <w:rPr>
                <w:rFonts w:ascii="Times New Roman" w:hAnsi="Times New Roman"/>
                <w:sz w:val="24"/>
                <w:szCs w:val="24"/>
              </w:rPr>
              <w:t xml:space="preserve">ата </w:t>
            </w:r>
          </w:p>
          <w:p w:rsidR="00E44BD5" w:rsidRPr="00E44BD5" w:rsidRDefault="0056794B" w:rsidP="005679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дения</w:t>
            </w:r>
          </w:p>
        </w:tc>
        <w:tc>
          <w:tcPr>
            <w:tcW w:w="3916" w:type="dxa"/>
          </w:tcPr>
          <w:p w:rsidR="00E44BD5" w:rsidRPr="00E44BD5" w:rsidRDefault="00E44BD5" w:rsidP="005679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64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Характеристика де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я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 xml:space="preserve">Диагностика. 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vMerge w:val="restart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Умение замечать во время экскурсии окр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у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жающую природу: л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стья, деревья, трава, небо и т.д.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Экскурсия, желтый, красный лист, осень.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Уметь выбирать пр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а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вильный лист среди нескольких, называть его, осуществлять сбор листьев на экскурсии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Березовый лист, кл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е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новый лист.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 xml:space="preserve">Сравнивать наощупь и зрительно шишки и желуди между собой, 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Шишки, желуди, пл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о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ды.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Изменения в природе с приходом осени- н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а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блюдают за измен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е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ниями в природе.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Называть, показывать и выбирать из множ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е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ства фруктов яблоко. Сравнивать вкус, фо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р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му, размер с другими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Яблоко красное, зел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е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ное, желтое, арома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т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ное, вкусное.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lastRenderedPageBreak/>
              <w:t>Умение отличать сад и огород, показывать на картинке различия м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е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жду ними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Деревья садовые, гря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д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ки в огороде.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Знание основных пр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знаков птиц, чем п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таются, где живут, строение.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Знание основных пр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знаков животного, чем питается, где живет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Коготки, усы,</w:t>
            </w:r>
            <w:r w:rsidR="00567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хвостик, шерстка. Знание строения животного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Мягкие лапки, острые коготки.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Формировать интерес, добрые чувства к ж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и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вотным</w:t>
            </w: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«Осень в гости к нам пришла!». Природа осенью.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Осенние явления природы.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Овощи. Различение (узнавание) овощей по внешнему виду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Фрукты. Узнавание (различение) фруктов по внешнему виду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9,10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Узнавание (различение) ягод.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Узнавание (различение) садовых цветочно-декоративных растений (астра, роза, георгин).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12,13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Сад. Различение (узнавание) пл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о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 xml:space="preserve">довых деревьев. 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14,15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Дерево, части дерева.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Кустарники, части кустарника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7,18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Дары леса. Грибы.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,19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Съедобные и не съедобные грибы.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В мире животных.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Домашние птицы.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Дикие птицы.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 xml:space="preserve">Дикие животные 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Сравнение птиц и животных.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Зимние пейзажи. Работа с иллюс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т</w:t>
            </w:r>
            <w:r w:rsidRPr="00E44BD5">
              <w:rPr>
                <w:rFonts w:ascii="Times New Roman" w:hAnsi="Times New Roman"/>
                <w:sz w:val="24"/>
                <w:szCs w:val="24"/>
              </w:rPr>
              <w:lastRenderedPageBreak/>
              <w:t>рациями.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  <w:r w:rsidR="000A5C92">
              <w:rPr>
                <w:rFonts w:ascii="Times New Roman" w:hAnsi="Times New Roman"/>
                <w:sz w:val="24"/>
                <w:szCs w:val="24"/>
              </w:rPr>
              <w:t>,29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Зимние явления природы.</w:t>
            </w:r>
          </w:p>
          <w:p w:rsidR="000A5C92" w:rsidRPr="00E44BD5" w:rsidRDefault="000A5C92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Жизнь лесных зверей и птиц зимой. «Чьи следы?»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0A5C92" w:rsidP="000A5C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Комнатные растения. Уход.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3</w:t>
            </w:r>
            <w:r w:rsidR="000A5C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Воздух и вода. Значение в жизни человека.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3</w:t>
            </w:r>
            <w:r w:rsidR="000A5C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Объекты природы: солнце. Знач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е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ние солнца в жизни человека и в природе.</w:t>
            </w:r>
          </w:p>
        </w:tc>
        <w:tc>
          <w:tcPr>
            <w:tcW w:w="809" w:type="dxa"/>
          </w:tcPr>
          <w:p w:rsidR="00E44BD5" w:rsidRPr="00E44BD5" w:rsidRDefault="000A5C92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0A5C92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Соотнесение частей суток с видами деятельности.</w:t>
            </w:r>
            <w:r w:rsidR="000A5C92" w:rsidRPr="00E44BD5">
              <w:rPr>
                <w:rFonts w:ascii="Times New Roman" w:hAnsi="Times New Roman"/>
                <w:sz w:val="24"/>
                <w:szCs w:val="24"/>
              </w:rPr>
              <w:t xml:space="preserve"> Представление о н</w:t>
            </w:r>
            <w:r w:rsidR="000A5C92" w:rsidRPr="00E44BD5">
              <w:rPr>
                <w:rFonts w:ascii="Times New Roman" w:hAnsi="Times New Roman"/>
                <w:sz w:val="24"/>
                <w:szCs w:val="24"/>
              </w:rPr>
              <w:t>е</w:t>
            </w:r>
            <w:r w:rsidR="000A5C92" w:rsidRPr="00E44BD5">
              <w:rPr>
                <w:rFonts w:ascii="Times New Roman" w:hAnsi="Times New Roman"/>
                <w:sz w:val="24"/>
                <w:szCs w:val="24"/>
              </w:rPr>
              <w:t>деле, как о последовательности 7 дней.</w:t>
            </w:r>
          </w:p>
        </w:tc>
        <w:tc>
          <w:tcPr>
            <w:tcW w:w="809" w:type="dxa"/>
          </w:tcPr>
          <w:p w:rsidR="00E44BD5" w:rsidRPr="00E44BD5" w:rsidRDefault="000A5C92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756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95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Узнавание (различение) времен г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о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>да по характерным признакам.</w:t>
            </w:r>
          </w:p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>Соотнесение явлений природы с временем года.</w:t>
            </w:r>
          </w:p>
        </w:tc>
        <w:tc>
          <w:tcPr>
            <w:tcW w:w="809" w:type="dxa"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6" w:type="dxa"/>
            <w:vMerge/>
          </w:tcPr>
          <w:p w:rsidR="00E44BD5" w:rsidRPr="00E44BD5" w:rsidRDefault="00E44BD5" w:rsidP="00E25D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5" w:rsidRPr="004B3AAD" w:rsidTr="0056794B">
        <w:tc>
          <w:tcPr>
            <w:tcW w:w="10456" w:type="dxa"/>
            <w:gridSpan w:val="6"/>
          </w:tcPr>
          <w:p w:rsidR="00E44BD5" w:rsidRPr="00E44BD5" w:rsidRDefault="00E44BD5" w:rsidP="00E44BD5">
            <w:pPr>
              <w:rPr>
                <w:rFonts w:ascii="Times New Roman" w:hAnsi="Times New Roman"/>
                <w:sz w:val="24"/>
                <w:szCs w:val="24"/>
              </w:rPr>
            </w:pPr>
            <w:r w:rsidRPr="00E44BD5"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E44BD5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E44BD5" w:rsidRPr="004B3AAD" w:rsidRDefault="00E44BD5" w:rsidP="00E44BD5">
      <w:pPr>
        <w:rPr>
          <w:rFonts w:ascii="Times New Roman" w:hAnsi="Times New Roman"/>
          <w:sz w:val="24"/>
          <w:szCs w:val="24"/>
        </w:rPr>
      </w:pPr>
    </w:p>
    <w:p w:rsidR="00B3270D" w:rsidRPr="00173CFA" w:rsidRDefault="00B3270D" w:rsidP="00B3270D">
      <w:pPr>
        <w:spacing w:line="240" w:lineRule="auto"/>
        <w:ind w:left="1440"/>
        <w:rPr>
          <w:rFonts w:ascii="Times New Roman" w:hAnsi="Times New Roman"/>
          <w:sz w:val="28"/>
          <w:szCs w:val="28"/>
          <w:lang w:eastAsia="ru-RU"/>
        </w:rPr>
      </w:pPr>
    </w:p>
    <w:sectPr w:rsidR="00B3270D" w:rsidRPr="00173CFA" w:rsidSect="00E44BD5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A5"/>
    <w:multiLevelType w:val="hybridMultilevel"/>
    <w:tmpl w:val="7A36E776"/>
    <w:lvl w:ilvl="0" w:tplc="662E6EC2">
      <w:start w:val="1"/>
      <w:numFmt w:val="decimal"/>
      <w:lvlText w:val="%1."/>
      <w:lvlJc w:val="left"/>
      <w:pPr>
        <w:ind w:left="1320" w:hanging="8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7913DC5"/>
    <w:multiLevelType w:val="hybridMultilevel"/>
    <w:tmpl w:val="CE10F97A"/>
    <w:lvl w:ilvl="0" w:tplc="10D2AE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3C79CA"/>
    <w:multiLevelType w:val="hybridMultilevel"/>
    <w:tmpl w:val="CE10F97A"/>
    <w:lvl w:ilvl="0" w:tplc="10D2AE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416F47"/>
    <w:multiLevelType w:val="hybridMultilevel"/>
    <w:tmpl w:val="82DE166C"/>
    <w:lvl w:ilvl="0" w:tplc="19448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FF6089"/>
    <w:multiLevelType w:val="hybridMultilevel"/>
    <w:tmpl w:val="645A6122"/>
    <w:lvl w:ilvl="0" w:tplc="E0B2ABB2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8EF7655"/>
    <w:multiLevelType w:val="hybridMultilevel"/>
    <w:tmpl w:val="7A36E776"/>
    <w:lvl w:ilvl="0" w:tplc="662E6EC2">
      <w:start w:val="1"/>
      <w:numFmt w:val="decimal"/>
      <w:lvlText w:val="%1."/>
      <w:lvlJc w:val="left"/>
      <w:pPr>
        <w:ind w:left="1320" w:hanging="8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492566B2"/>
    <w:multiLevelType w:val="hybridMultilevel"/>
    <w:tmpl w:val="CE10F97A"/>
    <w:lvl w:ilvl="0" w:tplc="10D2AE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F12A2E"/>
    <w:multiLevelType w:val="hybridMultilevel"/>
    <w:tmpl w:val="7A36E776"/>
    <w:lvl w:ilvl="0" w:tplc="662E6EC2">
      <w:start w:val="1"/>
      <w:numFmt w:val="decimal"/>
      <w:lvlText w:val="%1."/>
      <w:lvlJc w:val="left"/>
      <w:pPr>
        <w:ind w:left="1320" w:hanging="8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63AB7639"/>
    <w:multiLevelType w:val="hybridMultilevel"/>
    <w:tmpl w:val="7AAC9CD4"/>
    <w:lvl w:ilvl="0" w:tplc="E67CC70A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693B5C54"/>
    <w:multiLevelType w:val="hybridMultilevel"/>
    <w:tmpl w:val="7A36E776"/>
    <w:lvl w:ilvl="0" w:tplc="662E6EC2">
      <w:start w:val="1"/>
      <w:numFmt w:val="decimal"/>
      <w:lvlText w:val="%1."/>
      <w:lvlJc w:val="left"/>
      <w:pPr>
        <w:ind w:left="1320" w:hanging="8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77873A49"/>
    <w:multiLevelType w:val="hybridMultilevel"/>
    <w:tmpl w:val="14BE44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10"/>
  </w:num>
  <w:num w:numId="10">
    <w:abstractNumId w:val="0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BD41A1"/>
    <w:rsid w:val="000425F8"/>
    <w:rsid w:val="000A5C92"/>
    <w:rsid w:val="001F0931"/>
    <w:rsid w:val="00324F4D"/>
    <w:rsid w:val="00327B70"/>
    <w:rsid w:val="00384A69"/>
    <w:rsid w:val="0040719B"/>
    <w:rsid w:val="00463A9B"/>
    <w:rsid w:val="004B4B5C"/>
    <w:rsid w:val="00544118"/>
    <w:rsid w:val="0056794B"/>
    <w:rsid w:val="006B2668"/>
    <w:rsid w:val="006C0FB8"/>
    <w:rsid w:val="00744990"/>
    <w:rsid w:val="00786964"/>
    <w:rsid w:val="008B68A6"/>
    <w:rsid w:val="00A440EE"/>
    <w:rsid w:val="00A63945"/>
    <w:rsid w:val="00A93B97"/>
    <w:rsid w:val="00B13668"/>
    <w:rsid w:val="00B3270D"/>
    <w:rsid w:val="00B71CC4"/>
    <w:rsid w:val="00B76BE0"/>
    <w:rsid w:val="00BD41A1"/>
    <w:rsid w:val="00C35CED"/>
    <w:rsid w:val="00C84F34"/>
    <w:rsid w:val="00CC0D09"/>
    <w:rsid w:val="00CE0071"/>
    <w:rsid w:val="00E41B84"/>
    <w:rsid w:val="00E44BD5"/>
    <w:rsid w:val="00E776CC"/>
    <w:rsid w:val="00E811DA"/>
    <w:rsid w:val="00F36C96"/>
    <w:rsid w:val="00F56B96"/>
    <w:rsid w:val="00FA1B8B"/>
    <w:rsid w:val="00FE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41A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B97"/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C84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E8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811DA"/>
    <w:rPr>
      <w:rFonts w:ascii="Tahoma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327B7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96D0E-D7C1-49BC-9BED-B4468E48E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КАЗЕННОЕ ОБЩЕОБРАЗОВАТЕЛЬНОЕ УЧРЕЖДЕНИЕ</vt:lpstr>
    </vt:vector>
  </TitlesOfParts>
  <Company>RePack by SPecialiST</Company>
  <LinksUpToDate>false</LinksUpToDate>
  <CharactersWithSpaces>17045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КАЗЕННОЕ ОБЩЕОБРАЗОВАТЕЛЬНОЕ УЧРЕЖДЕНИЕ</dc:title>
  <dc:creator>Лена</dc:creator>
  <cp:lastModifiedBy>Zver</cp:lastModifiedBy>
  <cp:revision>6</cp:revision>
  <cp:lastPrinted>2023-09-27T10:21:00Z</cp:lastPrinted>
  <dcterms:created xsi:type="dcterms:W3CDTF">2023-09-19T13:23:00Z</dcterms:created>
  <dcterms:modified xsi:type="dcterms:W3CDTF">2025-09-24T10:33:00Z</dcterms:modified>
</cp:coreProperties>
</file>